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58" w:rsidRPr="00515020" w:rsidRDefault="00BB6486">
      <w:pPr>
        <w:pStyle w:val="a3"/>
        <w:wordWrap/>
        <w:jc w:val="center"/>
        <w:rPr>
          <w:rFonts w:asciiTheme="majorHAnsi" w:eastAsiaTheme="majorHAnsi" w:hAnsiTheme="majorHAnsi"/>
        </w:rPr>
      </w:pPr>
      <w:bookmarkStart w:id="0" w:name="_top"/>
      <w:bookmarkEnd w:id="0"/>
      <w:r w:rsidRPr="00515020">
        <w:rPr>
          <w:rFonts w:asciiTheme="majorHAnsi" w:eastAsiaTheme="majorHAnsi" w:hAnsiTheme="majorHAnsi"/>
          <w:b/>
        </w:rPr>
        <w:t xml:space="preserve">충남대학교와 캐나다우드 한국사무소가 함께하는 </w:t>
      </w:r>
    </w:p>
    <w:p w:rsidR="00322B58" w:rsidRPr="00515020" w:rsidRDefault="00BB6486" w:rsidP="00695FA2">
      <w:pPr>
        <w:pStyle w:val="a3"/>
        <w:wordWrap/>
        <w:spacing w:line="240" w:lineRule="auto"/>
        <w:jc w:val="center"/>
        <w:rPr>
          <w:rFonts w:asciiTheme="majorHAnsi" w:eastAsiaTheme="majorHAnsi" w:hAnsiTheme="majorHAnsi"/>
          <w:b/>
          <w:sz w:val="64"/>
        </w:rPr>
      </w:pPr>
      <w:r w:rsidRPr="00515020">
        <w:rPr>
          <w:rFonts w:asciiTheme="majorHAnsi" w:eastAsiaTheme="majorHAnsi" w:hAnsiTheme="majorHAnsi"/>
          <w:b/>
          <w:sz w:val="64"/>
        </w:rPr>
        <w:t>2012 목조건축 한마당</w:t>
      </w:r>
    </w:p>
    <w:p w:rsidR="00695FA2" w:rsidRPr="00515020" w:rsidRDefault="00695FA2" w:rsidP="00695FA2">
      <w:pPr>
        <w:pStyle w:val="a3"/>
        <w:wordWrap/>
        <w:spacing w:line="240" w:lineRule="auto"/>
        <w:jc w:val="center"/>
        <w:rPr>
          <w:rFonts w:asciiTheme="majorHAnsi" w:eastAsiaTheme="majorHAnsi" w:hAnsiTheme="majorHAnsi" w:cs="Times New Roman"/>
          <w:sz w:val="12"/>
        </w:rPr>
      </w:pPr>
      <w:r w:rsidRPr="00515020">
        <w:rPr>
          <w:rFonts w:asciiTheme="majorHAnsi" w:eastAsiaTheme="majorHAnsi" w:hAnsiTheme="majorHAnsi" w:cs="Times New Roman"/>
          <w:b/>
          <w:sz w:val="44"/>
        </w:rPr>
        <w:t>(2012 Wood Construction Festival)</w:t>
      </w:r>
    </w:p>
    <w:p w:rsidR="00695FA2" w:rsidRPr="00515020" w:rsidRDefault="00695FA2">
      <w:pPr>
        <w:pStyle w:val="a3"/>
        <w:rPr>
          <w:rFonts w:asciiTheme="majorHAnsi" w:eastAsiaTheme="majorHAnsi" w:hAnsiTheme="majorHAnsi"/>
        </w:rPr>
      </w:pPr>
    </w:p>
    <w:p w:rsidR="00322B58" w:rsidRPr="00515020" w:rsidRDefault="00695FA2" w:rsidP="00695FA2">
      <w:pPr>
        <w:pStyle w:val="a3"/>
        <w:spacing w:before="288" w:line="240" w:lineRule="auto"/>
        <w:ind w:left="284" w:hangingChars="142" w:hanging="284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※ </w:t>
      </w:r>
      <w:r w:rsidR="00BB6486" w:rsidRPr="00515020">
        <w:rPr>
          <w:rFonts w:asciiTheme="majorHAnsi" w:eastAsiaTheme="majorHAnsi" w:hAnsiTheme="majorHAnsi"/>
        </w:rPr>
        <w:t>1996년에 우리나라에서 처음으로 (사)한국목조건축협회 및 한국목조건축학교를 만들고 지난</w:t>
      </w:r>
      <w:r w:rsidR="00D2695B">
        <w:rPr>
          <w:rFonts w:asciiTheme="majorHAnsi" w:eastAsiaTheme="majorHAnsi" w:hAnsiTheme="majorHAnsi"/>
        </w:rPr>
        <w:t xml:space="preserve"> 1</w:t>
      </w:r>
      <w:r w:rsidR="00D2695B">
        <w:rPr>
          <w:rFonts w:asciiTheme="majorHAnsi" w:eastAsiaTheme="majorHAnsi" w:hAnsiTheme="majorHAnsi" w:hint="eastAsia"/>
        </w:rPr>
        <w:t>6</w:t>
      </w:r>
      <w:r w:rsidR="00BB6486" w:rsidRPr="00515020">
        <w:rPr>
          <w:rFonts w:asciiTheme="majorHAnsi" w:eastAsiaTheme="majorHAnsi" w:hAnsiTheme="majorHAnsi"/>
        </w:rPr>
        <w:t>년간 목조건축 교육 및 목조건축의 보급 그리고 목조건축 시공인력 양성을 위하여 노력해 온 충남대학교 장상식 교수가 2주일 동안 직접 이론 및 시공실무 지도</w:t>
      </w:r>
    </w:p>
    <w:p w:rsidR="00322B58" w:rsidRPr="00515020" w:rsidRDefault="00695FA2" w:rsidP="00695FA2">
      <w:pPr>
        <w:pStyle w:val="a3"/>
        <w:spacing w:before="288" w:line="240" w:lineRule="auto"/>
        <w:ind w:left="284" w:hangingChars="142" w:hanging="284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※ </w:t>
      </w:r>
      <w:r w:rsidR="00BB6486" w:rsidRPr="00515020">
        <w:rPr>
          <w:rFonts w:asciiTheme="majorHAnsi" w:eastAsiaTheme="majorHAnsi" w:hAnsiTheme="majorHAnsi"/>
        </w:rPr>
        <w:t>충남대학교를 졸업하고 10여년간 목조건축 분야에 종사하면서 최신의 목조건축 시공기술을 개발하였으며 현재 충남대학교 대학원 박사과정에 재학 중인 ㈜태건엘티디의 김태우 사장이 CAD를 이용한 목조건축 설계 및 시공실무를 직접 지도</w:t>
      </w:r>
    </w:p>
    <w:p w:rsidR="00695FA2" w:rsidRPr="00515020" w:rsidRDefault="00695FA2" w:rsidP="00695FA2">
      <w:pPr>
        <w:pStyle w:val="a3"/>
        <w:spacing w:before="288" w:line="240" w:lineRule="auto"/>
        <w:ind w:left="284" w:hangingChars="142" w:hanging="284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※ </w:t>
      </w:r>
      <w:r w:rsidR="00BB6486" w:rsidRPr="00515020">
        <w:rPr>
          <w:rFonts w:asciiTheme="majorHAnsi" w:eastAsiaTheme="majorHAnsi" w:hAnsiTheme="majorHAnsi"/>
        </w:rPr>
        <w:t>목조건축의 이론을 자세하게 배우며 동시에 직접</w:t>
      </w:r>
      <w:r w:rsidR="006228F9">
        <w:rPr>
          <w:rFonts w:asciiTheme="majorHAnsi" w:eastAsiaTheme="majorHAnsi" w:hAnsiTheme="majorHAnsi"/>
        </w:rPr>
        <w:t xml:space="preserve"> </w:t>
      </w:r>
      <w:r w:rsidR="006228F9">
        <w:rPr>
          <w:rFonts w:asciiTheme="majorHAnsi" w:eastAsiaTheme="majorHAnsi" w:hAnsiTheme="majorHAnsi" w:hint="eastAsia"/>
        </w:rPr>
        <w:t>65</w:t>
      </w:r>
      <w:r w:rsidR="00BB6486" w:rsidRPr="00515020">
        <w:rPr>
          <w:rFonts w:asciiTheme="majorHAnsi" w:eastAsiaTheme="majorHAnsi" w:hAnsiTheme="majorHAnsi"/>
        </w:rPr>
        <w:t>평 규모의 2층 목조주택을 시공하고 지어진 건축물을 대전지역 장애인들의 복지홈(사회복지법인 대전밀알)으로 기증함으로써 이론 및 시공실무 교육과 아울러 소외되고 어려운 이웃에 대한 봉사의 두 가지 목적을 달성할 수 있는 기회</w:t>
      </w:r>
      <w:r w:rsidRPr="00515020">
        <w:rPr>
          <w:rFonts w:asciiTheme="majorHAnsi" w:eastAsiaTheme="majorHAnsi" w:hAnsiTheme="majorHAnsi" w:hint="eastAsia"/>
        </w:rPr>
        <w:t>(사회복지법인 대전밀알에서 100시간의 봉사시간 증명서 발급)</w:t>
      </w:r>
    </w:p>
    <w:p w:rsidR="00695FA2" w:rsidRPr="00515020" w:rsidRDefault="00695FA2" w:rsidP="00695FA2">
      <w:pPr>
        <w:pStyle w:val="a3"/>
        <w:spacing w:before="288" w:line="240" w:lineRule="auto"/>
        <w:ind w:left="284" w:hangingChars="142" w:hanging="284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/>
        </w:rPr>
        <w:t>※</w:t>
      </w:r>
      <w:r w:rsidRPr="00515020">
        <w:rPr>
          <w:rFonts w:asciiTheme="majorHAnsi" w:eastAsiaTheme="majorHAnsi" w:hAnsiTheme="majorHAnsi" w:hint="eastAsia"/>
        </w:rPr>
        <w:t xml:space="preserve"> </w:t>
      </w:r>
      <w:r w:rsidR="00BB6486" w:rsidRPr="00515020">
        <w:rPr>
          <w:rFonts w:asciiTheme="majorHAnsi" w:eastAsiaTheme="majorHAnsi" w:hAnsiTheme="majorHAnsi"/>
        </w:rPr>
        <w:t xml:space="preserve">낮에는 직접 목조주택 시공에 참여하고 밤에는 목조건축 이론을 배우는 주경야독의 강행군을 통하여 짧은 시간 </w:t>
      </w:r>
      <w:r w:rsidR="00D2695B">
        <w:rPr>
          <w:rFonts w:asciiTheme="majorHAnsi" w:eastAsiaTheme="majorHAnsi" w:hAnsiTheme="majorHAnsi"/>
        </w:rPr>
        <w:t>내</w:t>
      </w:r>
      <w:r w:rsidR="00D2695B">
        <w:rPr>
          <w:rFonts w:asciiTheme="majorHAnsi" w:eastAsiaTheme="majorHAnsi" w:hAnsiTheme="majorHAnsi" w:hint="eastAsia"/>
        </w:rPr>
        <w:t>에</w:t>
      </w:r>
      <w:r w:rsidR="00BB6486" w:rsidRPr="00515020">
        <w:rPr>
          <w:rFonts w:asciiTheme="majorHAnsi" w:eastAsiaTheme="majorHAnsi" w:hAnsiTheme="majorHAnsi"/>
        </w:rPr>
        <w:t xml:space="preserve"> 목조건축의 이론과 실무를 병행하여 배울 수 있는 기회</w:t>
      </w:r>
    </w:p>
    <w:p w:rsidR="00695FA2" w:rsidRPr="00515020" w:rsidRDefault="00695FA2" w:rsidP="00695FA2">
      <w:pPr>
        <w:pStyle w:val="a3"/>
        <w:spacing w:before="288" w:line="240" w:lineRule="auto"/>
        <w:ind w:left="284" w:hangingChars="142" w:hanging="284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/>
        </w:rPr>
        <w:t>※</w:t>
      </w:r>
      <w:r w:rsidRPr="00515020">
        <w:rPr>
          <w:rFonts w:asciiTheme="majorHAnsi" w:eastAsiaTheme="majorHAnsi" w:hAnsiTheme="majorHAnsi" w:hint="eastAsia"/>
        </w:rPr>
        <w:t xml:space="preserve"> </w:t>
      </w:r>
      <w:r w:rsidR="00BB6486" w:rsidRPr="00515020">
        <w:rPr>
          <w:rFonts w:asciiTheme="majorHAnsi" w:eastAsiaTheme="majorHAnsi" w:hAnsiTheme="majorHAnsi"/>
        </w:rPr>
        <w:t>전날 밤에 배운 시공이론을 다음날 시공에 직접 적용하여 봄으로써 바로 이해하고 자기 것으로 만들 수 있는 최상의 목조건축 교육 환경</w:t>
      </w:r>
    </w:p>
    <w:p w:rsidR="00695FA2" w:rsidRPr="00515020" w:rsidRDefault="00695FA2" w:rsidP="00695FA2">
      <w:pPr>
        <w:pStyle w:val="a3"/>
        <w:spacing w:before="288" w:line="240" w:lineRule="auto"/>
        <w:ind w:left="284" w:hangingChars="142" w:hanging="284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※ </w:t>
      </w:r>
      <w:r w:rsidR="00BB6486" w:rsidRPr="00515020">
        <w:rPr>
          <w:rFonts w:asciiTheme="majorHAnsi" w:eastAsiaTheme="majorHAnsi" w:hAnsiTheme="majorHAnsi"/>
        </w:rPr>
        <w:t>캐나다우드 한국사무소가 발행한 목조건축 관련 자료 및 책자 제공</w:t>
      </w:r>
    </w:p>
    <w:p w:rsidR="00695FA2" w:rsidRPr="00515020" w:rsidRDefault="00695FA2" w:rsidP="00695FA2">
      <w:pPr>
        <w:pStyle w:val="a3"/>
        <w:spacing w:before="288" w:line="240" w:lineRule="auto"/>
        <w:ind w:left="284" w:hangingChars="142" w:hanging="284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※ </w:t>
      </w:r>
      <w:r w:rsidR="00BB6486" w:rsidRPr="00515020">
        <w:rPr>
          <w:rFonts w:asciiTheme="majorHAnsi" w:eastAsiaTheme="majorHAnsi" w:hAnsiTheme="majorHAnsi"/>
        </w:rPr>
        <w:t xml:space="preserve">목조건축용 실습 자재는 캐나다우드 한국사무소, ㈜태건엘티디, ㈜라파즈석고코리아, </w:t>
      </w:r>
      <w:r w:rsidRPr="00515020">
        <w:rPr>
          <w:rFonts w:asciiTheme="majorHAnsi" w:eastAsiaTheme="majorHAnsi" w:hAnsiTheme="majorHAnsi" w:hint="eastAsia"/>
        </w:rPr>
        <w:t>애니우드, 세진, NS Homes, 삼익산업, 대화, 한국</w:t>
      </w:r>
      <w:r w:rsidR="00AD703C" w:rsidRPr="00515020">
        <w:rPr>
          <w:rFonts w:asciiTheme="majorHAnsi" w:eastAsiaTheme="majorHAnsi" w:hAnsiTheme="majorHAnsi" w:hint="eastAsia"/>
        </w:rPr>
        <w:t>기</w:t>
      </w:r>
      <w:r w:rsidRPr="00515020">
        <w:rPr>
          <w:rFonts w:asciiTheme="majorHAnsi" w:eastAsiaTheme="majorHAnsi" w:hAnsiTheme="majorHAnsi" w:hint="eastAsia"/>
        </w:rPr>
        <w:t>업, 16우드 등에서 기증</w:t>
      </w:r>
    </w:p>
    <w:p w:rsidR="00322B58" w:rsidRPr="00515020" w:rsidRDefault="00695FA2" w:rsidP="00695FA2">
      <w:pPr>
        <w:pStyle w:val="a3"/>
        <w:spacing w:before="288" w:line="240" w:lineRule="auto"/>
        <w:ind w:left="284" w:hangingChars="142" w:hanging="284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/>
        </w:rPr>
        <w:t>※</w:t>
      </w:r>
      <w:r w:rsidRPr="00515020">
        <w:rPr>
          <w:rFonts w:asciiTheme="majorHAnsi" w:eastAsiaTheme="majorHAnsi" w:hAnsiTheme="majorHAnsi" w:hint="eastAsia"/>
        </w:rPr>
        <w:t xml:space="preserve"> </w:t>
      </w:r>
      <w:r w:rsidR="00BB6486" w:rsidRPr="00515020">
        <w:rPr>
          <w:rFonts w:asciiTheme="majorHAnsi" w:eastAsiaTheme="majorHAnsi" w:hAnsiTheme="majorHAnsi"/>
        </w:rPr>
        <w:t>참가자들에게 사회복지법인 대전밀알에서 발행하는</w:t>
      </w:r>
      <w:r w:rsidR="006228F9">
        <w:rPr>
          <w:rFonts w:asciiTheme="majorHAnsi" w:eastAsiaTheme="majorHAnsi" w:hAnsiTheme="majorHAnsi"/>
        </w:rPr>
        <w:t xml:space="preserve"> 1</w:t>
      </w:r>
      <w:r w:rsidR="006228F9">
        <w:rPr>
          <w:rFonts w:asciiTheme="majorHAnsi" w:eastAsiaTheme="majorHAnsi" w:hAnsiTheme="majorHAnsi" w:hint="eastAsia"/>
        </w:rPr>
        <w:t>0</w:t>
      </w:r>
      <w:r w:rsidR="00BB6486" w:rsidRPr="00515020">
        <w:rPr>
          <w:rFonts w:asciiTheme="majorHAnsi" w:eastAsiaTheme="majorHAnsi" w:hAnsiTheme="majorHAnsi"/>
        </w:rPr>
        <w:t xml:space="preserve">0시간의 </w:t>
      </w:r>
      <w:r w:rsidR="006228F9">
        <w:rPr>
          <w:rFonts w:asciiTheme="majorHAnsi" w:eastAsiaTheme="majorHAnsi" w:hAnsiTheme="majorHAnsi" w:hint="eastAsia"/>
        </w:rPr>
        <w:t>자원</w:t>
      </w:r>
      <w:r w:rsidR="006228F9">
        <w:rPr>
          <w:rFonts w:asciiTheme="majorHAnsi" w:eastAsiaTheme="majorHAnsi" w:hAnsiTheme="majorHAnsi"/>
        </w:rPr>
        <w:t>봉사</w:t>
      </w:r>
      <w:r w:rsidR="00BB6486" w:rsidRPr="00515020">
        <w:rPr>
          <w:rFonts w:asciiTheme="majorHAnsi" w:eastAsiaTheme="majorHAnsi" w:hAnsiTheme="majorHAnsi"/>
        </w:rPr>
        <w:t xml:space="preserve"> 증명서 </w:t>
      </w:r>
      <w:r w:rsidRPr="00515020">
        <w:rPr>
          <w:rFonts w:asciiTheme="majorHAnsi" w:eastAsiaTheme="majorHAnsi" w:hAnsiTheme="majorHAnsi" w:hint="eastAsia"/>
        </w:rPr>
        <w:t xml:space="preserve">및 목조건축 교육 수료증 </w:t>
      </w:r>
      <w:r w:rsidR="00BB6486" w:rsidRPr="00515020">
        <w:rPr>
          <w:rFonts w:asciiTheme="majorHAnsi" w:eastAsiaTheme="majorHAnsi" w:hAnsiTheme="majorHAnsi"/>
        </w:rPr>
        <w:t>발급</w:t>
      </w:r>
    </w:p>
    <w:p w:rsidR="00695FA2" w:rsidRPr="006228F9" w:rsidRDefault="00695FA2">
      <w:pPr>
        <w:pStyle w:val="a3"/>
        <w:rPr>
          <w:rFonts w:asciiTheme="majorHAnsi" w:eastAsiaTheme="majorHAnsi" w:hAnsiTheme="majorHAnsi"/>
        </w:rPr>
      </w:pPr>
    </w:p>
    <w:p w:rsidR="00695FA2" w:rsidRPr="00515020" w:rsidRDefault="00695FA2">
      <w:pPr>
        <w:pStyle w:val="a3"/>
        <w:rPr>
          <w:rFonts w:asciiTheme="majorHAnsi" w:eastAsiaTheme="majorHAnsi" w:hAnsiTheme="majorHAnsi"/>
        </w:rPr>
      </w:pPr>
    </w:p>
    <w:p w:rsidR="00D2695B" w:rsidRPr="00D2695B" w:rsidRDefault="00D2695B" w:rsidP="00D2695B">
      <w:pPr>
        <w:pStyle w:val="a3"/>
        <w:tabs>
          <w:tab w:val="right" w:pos="8504"/>
        </w:tabs>
        <w:spacing w:before="120" w:line="240" w:lineRule="auto"/>
        <w:jc w:val="center"/>
        <w:rPr>
          <w:rFonts w:asciiTheme="majorHAnsi" w:eastAsiaTheme="majorHAnsi" w:hAnsiTheme="majorHAnsi" w:hint="eastAsia"/>
          <w:b/>
          <w:sz w:val="28"/>
          <w:u w:val="single"/>
        </w:rPr>
      </w:pPr>
      <w:r w:rsidRPr="00D2695B">
        <w:rPr>
          <w:rFonts w:asciiTheme="majorHAnsi" w:eastAsiaTheme="majorHAnsi" w:hAnsiTheme="majorHAnsi" w:hint="eastAsia"/>
          <w:b/>
          <w:sz w:val="28"/>
          <w:u w:val="single"/>
        </w:rPr>
        <w:lastRenderedPageBreak/>
        <w:t>2012 목조건축 한마당 행사 계획</w:t>
      </w:r>
    </w:p>
    <w:p w:rsidR="00D2695B" w:rsidRDefault="00D2695B" w:rsidP="00515020">
      <w:pPr>
        <w:pStyle w:val="a3"/>
        <w:tabs>
          <w:tab w:val="right" w:pos="8504"/>
        </w:tabs>
        <w:spacing w:before="120" w:line="240" w:lineRule="auto"/>
        <w:rPr>
          <w:rFonts w:asciiTheme="majorHAnsi" w:eastAsiaTheme="majorHAnsi" w:hAnsiTheme="majorHAnsi" w:hint="eastAsia"/>
        </w:rPr>
      </w:pPr>
    </w:p>
    <w:p w:rsidR="00695FA2" w:rsidRPr="00515020" w:rsidRDefault="00695FA2" w:rsidP="00515020">
      <w:pPr>
        <w:pStyle w:val="a3"/>
        <w:tabs>
          <w:tab w:val="right" w:pos="8504"/>
        </w:tabs>
        <w:spacing w:before="120" w:line="240" w:lineRule="auto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1) 기간: 2012년 7월 2일 ~ 7월 14일 (2주일)</w:t>
      </w:r>
      <w:r w:rsidR="00AD703C" w:rsidRPr="00515020">
        <w:rPr>
          <w:rFonts w:asciiTheme="majorHAnsi" w:eastAsiaTheme="majorHAnsi" w:hAnsiTheme="majorHAnsi"/>
        </w:rPr>
        <w:tab/>
      </w:r>
    </w:p>
    <w:p w:rsidR="00695FA2" w:rsidRPr="00515020" w:rsidRDefault="00695FA2" w:rsidP="00515020">
      <w:pPr>
        <w:pStyle w:val="a3"/>
        <w:spacing w:before="120" w:line="240" w:lineRule="auto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2) </w:t>
      </w:r>
      <w:r w:rsidR="00AD703C" w:rsidRPr="00515020">
        <w:rPr>
          <w:rFonts w:asciiTheme="majorHAnsi" w:eastAsiaTheme="majorHAnsi" w:hAnsiTheme="majorHAnsi" w:hint="eastAsia"/>
        </w:rPr>
        <w:t xml:space="preserve">실습 </w:t>
      </w:r>
      <w:r w:rsidRPr="00515020">
        <w:rPr>
          <w:rFonts w:asciiTheme="majorHAnsi" w:eastAsiaTheme="majorHAnsi" w:hAnsiTheme="majorHAnsi" w:hint="eastAsia"/>
        </w:rPr>
        <w:t xml:space="preserve">장소: 대전광역시 </w:t>
      </w:r>
      <w:r w:rsidRPr="00515020">
        <w:rPr>
          <w:rFonts w:asciiTheme="majorHAnsi" w:eastAsiaTheme="majorHAnsi" w:hAnsiTheme="majorHAnsi"/>
        </w:rPr>
        <w:t>중구 안영동 662-7</w:t>
      </w:r>
      <w:r w:rsidRPr="00515020">
        <w:rPr>
          <w:rFonts w:asciiTheme="majorHAnsi" w:eastAsiaTheme="majorHAnsi" w:hAnsiTheme="majorHAnsi" w:hint="eastAsia"/>
        </w:rPr>
        <w:t xml:space="preserve"> 대전밀알 (장애인을 위한 사회복지법인) </w:t>
      </w:r>
    </w:p>
    <w:p w:rsidR="00695FA2" w:rsidRPr="00515020" w:rsidRDefault="00695FA2" w:rsidP="00515020">
      <w:pPr>
        <w:pStyle w:val="a3"/>
        <w:spacing w:before="120" w:line="240" w:lineRule="auto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3) 정원</w:t>
      </w:r>
      <w:r w:rsidR="006228F9">
        <w:rPr>
          <w:rFonts w:asciiTheme="majorHAnsi" w:eastAsiaTheme="majorHAnsi" w:hAnsiTheme="majorHAnsi" w:hint="eastAsia"/>
        </w:rPr>
        <w:t>: 4</w:t>
      </w:r>
      <w:r w:rsidRPr="00515020">
        <w:rPr>
          <w:rFonts w:asciiTheme="majorHAnsi" w:eastAsiaTheme="majorHAnsi" w:hAnsiTheme="majorHAnsi" w:hint="eastAsia"/>
        </w:rPr>
        <w:t>0명(선착순 접수)</w:t>
      </w:r>
    </w:p>
    <w:p w:rsidR="00695FA2" w:rsidRPr="00515020" w:rsidRDefault="00695FA2" w:rsidP="00515020">
      <w:pPr>
        <w:pStyle w:val="a3"/>
        <w:spacing w:before="120" w:line="240" w:lineRule="auto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4) 실습: </w:t>
      </w:r>
      <w:r w:rsidR="006228F9">
        <w:rPr>
          <w:rFonts w:asciiTheme="majorHAnsi" w:eastAsiaTheme="majorHAnsi" w:hAnsiTheme="majorHAnsi" w:hint="eastAsia"/>
        </w:rPr>
        <w:t>65</w:t>
      </w:r>
      <w:r w:rsidR="00AD703C" w:rsidRPr="00515020">
        <w:rPr>
          <w:rFonts w:asciiTheme="majorHAnsi" w:eastAsiaTheme="majorHAnsi" w:hAnsiTheme="majorHAnsi" w:hint="eastAsia"/>
        </w:rPr>
        <w:t>평의 2층 주택(장애인 복지홈) 건축</w:t>
      </w:r>
    </w:p>
    <w:p w:rsidR="00AD703C" w:rsidRPr="00515020" w:rsidRDefault="00AD703C" w:rsidP="00515020">
      <w:pPr>
        <w:pStyle w:val="a3"/>
        <w:spacing w:before="120" w:line="240" w:lineRule="auto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5) 주최: 충남대학교, 캐나다우드 한국사무소</w:t>
      </w:r>
    </w:p>
    <w:p w:rsidR="00AD703C" w:rsidRPr="00515020" w:rsidRDefault="00AD703C" w:rsidP="00515020">
      <w:pPr>
        <w:pStyle w:val="a3"/>
        <w:spacing w:before="120" w:line="240" w:lineRule="auto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6) 후원: (사)한국목재공학회, (사)한국목조건축협회, 산림청</w:t>
      </w:r>
    </w:p>
    <w:p w:rsidR="00AD703C" w:rsidRPr="00515020" w:rsidRDefault="00AD703C" w:rsidP="00515020">
      <w:pPr>
        <w:pStyle w:val="a3"/>
        <w:spacing w:before="120" w:line="240" w:lineRule="auto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7) 협찬: 태건, 라파즈석고, 애니우드, 세진, NS Homes, 삼익산업, 대화, 한국기업, 16우드</w:t>
      </w:r>
    </w:p>
    <w:p w:rsidR="00AD703C" w:rsidRPr="00515020" w:rsidRDefault="00AD703C" w:rsidP="00515020">
      <w:pPr>
        <w:pStyle w:val="a3"/>
        <w:spacing w:before="120" w:line="240" w:lineRule="auto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8) 숙박장소: 대전광역시 안영동</w:t>
      </w:r>
      <w:r w:rsidR="00D2695B">
        <w:rPr>
          <w:rFonts w:asciiTheme="majorHAnsi" w:eastAsiaTheme="majorHAnsi" w:hAnsiTheme="majorHAnsi" w:hint="eastAsia"/>
        </w:rPr>
        <w:t>(건축현장)</w:t>
      </w:r>
      <w:r w:rsidRPr="00515020">
        <w:rPr>
          <w:rFonts w:asciiTheme="majorHAnsi" w:eastAsiaTheme="majorHAnsi" w:hAnsiTheme="majorHAnsi" w:hint="eastAsia"/>
        </w:rPr>
        <w:t xml:space="preserve"> </w:t>
      </w:r>
      <w:r w:rsidR="00D2695B">
        <w:rPr>
          <w:rFonts w:asciiTheme="majorHAnsi" w:eastAsiaTheme="majorHAnsi" w:hAnsiTheme="majorHAnsi" w:hint="eastAsia"/>
        </w:rPr>
        <w:t>인</w:t>
      </w:r>
      <w:r w:rsidRPr="00515020">
        <w:rPr>
          <w:rFonts w:asciiTheme="majorHAnsi" w:eastAsiaTheme="majorHAnsi" w:hAnsiTheme="majorHAnsi" w:hint="eastAsia"/>
        </w:rPr>
        <w:t>근(추후 등록자들에게 별도 공지)</w:t>
      </w:r>
    </w:p>
    <w:p w:rsidR="00AD703C" w:rsidRPr="00515020" w:rsidRDefault="00AD703C" w:rsidP="00515020">
      <w:pPr>
        <w:pStyle w:val="a3"/>
        <w:spacing w:before="120" w:line="240" w:lineRule="auto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9) 강의장소: 대전밀알 장애인 작업장 내 회의장</w:t>
      </w:r>
    </w:p>
    <w:p w:rsidR="00AD703C" w:rsidRPr="00515020" w:rsidRDefault="00AD703C" w:rsidP="00515020">
      <w:pPr>
        <w:pStyle w:val="a3"/>
        <w:spacing w:before="120" w:line="240" w:lineRule="auto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10) 등록비: 일반인 20만원, 학생 10만원 (</w:t>
      </w:r>
      <w:r w:rsidR="009B7A5F" w:rsidRPr="00515020">
        <w:rPr>
          <w:rFonts w:asciiTheme="majorHAnsi" w:eastAsiaTheme="majorHAnsi" w:hAnsiTheme="majorHAnsi" w:hint="eastAsia"/>
        </w:rPr>
        <w:t xml:space="preserve">교재, </w:t>
      </w:r>
      <w:r w:rsidRPr="00515020">
        <w:rPr>
          <w:rFonts w:asciiTheme="majorHAnsi" w:eastAsiaTheme="majorHAnsi" w:hAnsiTheme="majorHAnsi" w:hint="eastAsia"/>
        </w:rPr>
        <w:t>점심식사 및 저녁식사 포함)</w:t>
      </w:r>
    </w:p>
    <w:p w:rsidR="00AD703C" w:rsidRPr="00515020" w:rsidRDefault="00AD703C" w:rsidP="00D2695B">
      <w:pPr>
        <w:pStyle w:val="a3"/>
        <w:spacing w:line="240" w:lineRule="auto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            (</w:t>
      </w:r>
      <w:r w:rsidR="009B7A5F" w:rsidRPr="00515020">
        <w:rPr>
          <w:rFonts w:asciiTheme="majorHAnsi" w:eastAsiaTheme="majorHAnsi" w:hAnsiTheme="majorHAnsi" w:hint="eastAsia"/>
        </w:rPr>
        <w:t>숙박</w:t>
      </w:r>
      <w:r w:rsidRPr="00515020">
        <w:rPr>
          <w:rFonts w:asciiTheme="majorHAnsi" w:eastAsiaTheme="majorHAnsi" w:hAnsiTheme="majorHAnsi" w:hint="eastAsia"/>
        </w:rPr>
        <w:t>, 아침식사</w:t>
      </w:r>
      <w:r w:rsidR="009B7A5F" w:rsidRPr="00515020">
        <w:rPr>
          <w:rFonts w:asciiTheme="majorHAnsi" w:eastAsiaTheme="majorHAnsi" w:hAnsiTheme="majorHAnsi" w:hint="eastAsia"/>
        </w:rPr>
        <w:t>, 개인공구</w:t>
      </w:r>
      <w:r w:rsidRPr="00515020">
        <w:rPr>
          <w:rFonts w:asciiTheme="majorHAnsi" w:eastAsiaTheme="majorHAnsi" w:hAnsiTheme="majorHAnsi" w:hint="eastAsia"/>
        </w:rPr>
        <w:t xml:space="preserve"> 및 기타 개인비용은 불포함)</w:t>
      </w:r>
    </w:p>
    <w:p w:rsidR="00AD703C" w:rsidRPr="00515020" w:rsidRDefault="00AD703C" w:rsidP="00515020">
      <w:pPr>
        <w:pStyle w:val="a3"/>
        <w:spacing w:before="120"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11) 개인공구: 망치, 삼각자(speed square), 5m 이상의 줄자(미터, 인치 겸용), 공구 벨트, 못주머니</w:t>
      </w:r>
      <w:r w:rsidR="00E35C13" w:rsidRPr="00515020">
        <w:rPr>
          <w:rFonts w:asciiTheme="majorHAnsi" w:eastAsiaTheme="majorHAnsi" w:hAnsiTheme="majorHAnsi" w:hint="eastAsia"/>
        </w:rPr>
        <w:t>, 못뽑기 등의 개인용 공</w:t>
      </w:r>
      <w:r w:rsidRPr="00515020">
        <w:rPr>
          <w:rFonts w:asciiTheme="majorHAnsi" w:eastAsiaTheme="majorHAnsi" w:hAnsiTheme="majorHAnsi" w:hint="eastAsia"/>
        </w:rPr>
        <w:t>구는 각자 준비하여 지참</w:t>
      </w:r>
      <w:r w:rsidR="009B7A5F" w:rsidRPr="00515020">
        <w:rPr>
          <w:rFonts w:asciiTheme="majorHAnsi" w:eastAsiaTheme="majorHAnsi" w:hAnsiTheme="majorHAnsi" w:hint="eastAsia"/>
        </w:rPr>
        <w:t xml:space="preserve">(목공용 공구 전문 취급업체 소개 </w:t>
      </w:r>
      <w:r w:rsidR="009B7A5F" w:rsidRPr="00515020">
        <w:rPr>
          <w:rFonts w:asciiTheme="majorHAnsi" w:eastAsiaTheme="majorHAnsi" w:hAnsiTheme="majorHAnsi"/>
        </w:rPr>
        <w:t>가능</w:t>
      </w:r>
      <w:r w:rsidR="009B7A5F" w:rsidRPr="00515020">
        <w:rPr>
          <w:rFonts w:asciiTheme="majorHAnsi" w:eastAsiaTheme="majorHAnsi" w:hAnsiTheme="majorHAnsi" w:hint="eastAsia"/>
        </w:rPr>
        <w:t>)</w:t>
      </w:r>
    </w:p>
    <w:p w:rsidR="00AD703C" w:rsidRPr="00515020" w:rsidRDefault="00AD703C" w:rsidP="00515020">
      <w:pPr>
        <w:pStyle w:val="a3"/>
        <w:spacing w:before="120"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12) 전동공구</w:t>
      </w:r>
      <w:r w:rsidR="00E35C13" w:rsidRPr="00515020">
        <w:rPr>
          <w:rFonts w:asciiTheme="majorHAnsi" w:eastAsiaTheme="majorHAnsi" w:hAnsiTheme="majorHAnsi" w:hint="eastAsia"/>
        </w:rPr>
        <w:t xml:space="preserve"> 및 공동 사용 공구</w:t>
      </w:r>
      <w:r w:rsidRPr="00515020">
        <w:rPr>
          <w:rFonts w:asciiTheme="majorHAnsi" w:eastAsiaTheme="majorHAnsi" w:hAnsiTheme="majorHAnsi" w:hint="eastAsia"/>
        </w:rPr>
        <w:t>: 컴프레사, 못총, 원형톱, 각도절단기</w:t>
      </w:r>
      <w:r w:rsidR="00E35C13" w:rsidRPr="00515020">
        <w:rPr>
          <w:rFonts w:asciiTheme="majorHAnsi" w:eastAsiaTheme="majorHAnsi" w:hAnsiTheme="majorHAnsi" w:hint="eastAsia"/>
        </w:rPr>
        <w:t xml:space="preserve">, 드릴, 그라인더, 헴머, </w:t>
      </w:r>
      <w:r w:rsidR="009B7A5F" w:rsidRPr="00515020">
        <w:rPr>
          <w:rFonts w:asciiTheme="majorHAnsi" w:eastAsiaTheme="majorHAnsi" w:hAnsiTheme="majorHAnsi" w:hint="eastAsia"/>
        </w:rPr>
        <w:t>빠루</w:t>
      </w:r>
      <w:r w:rsidR="00E35C13" w:rsidRPr="00515020">
        <w:rPr>
          <w:rFonts w:asciiTheme="majorHAnsi" w:eastAsiaTheme="majorHAnsi" w:hAnsiTheme="majorHAnsi" w:hint="eastAsia"/>
        </w:rPr>
        <w:t xml:space="preserve"> </w:t>
      </w:r>
      <w:r w:rsidR="00E35C13" w:rsidRPr="00515020">
        <w:rPr>
          <w:rFonts w:asciiTheme="majorHAnsi" w:eastAsiaTheme="majorHAnsi" w:hAnsiTheme="majorHAnsi"/>
        </w:rPr>
        <w:t>등은</w:t>
      </w:r>
      <w:r w:rsidR="00E35C13" w:rsidRPr="00515020">
        <w:rPr>
          <w:rFonts w:asciiTheme="majorHAnsi" w:eastAsiaTheme="majorHAnsi" w:hAnsiTheme="majorHAnsi" w:hint="eastAsia"/>
        </w:rPr>
        <w:t xml:space="preserve"> 충남대학교에서 준비</w:t>
      </w:r>
    </w:p>
    <w:p w:rsidR="00E35C13" w:rsidRPr="00515020" w:rsidRDefault="00E35C13" w:rsidP="00515020">
      <w:pPr>
        <w:pStyle w:val="a3"/>
        <w:tabs>
          <w:tab w:val="center" w:pos="8222"/>
        </w:tabs>
        <w:spacing w:before="120"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13) 신청기간: 2012년 6월 20일(수)까지 신청서를 우편, 팩스 또는 이메일로 접수하고 등록비는 아래 계좌로 온라인 송금</w:t>
      </w:r>
    </w:p>
    <w:p w:rsidR="00E35C13" w:rsidRPr="00515020" w:rsidRDefault="006228F9" w:rsidP="00D2695B">
      <w:pPr>
        <w:pStyle w:val="a3"/>
        <w:spacing w:line="240" w:lineRule="auto"/>
        <w:ind w:left="1168" w:hangingChars="584" w:hanging="1168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            </w:t>
      </w:r>
      <w:r w:rsidR="00E35C13" w:rsidRPr="00515020">
        <w:rPr>
          <w:rFonts w:asciiTheme="majorHAnsi" w:eastAsiaTheme="majorHAnsi" w:hAnsiTheme="majorHAnsi" w:hint="eastAsia"/>
        </w:rPr>
        <w:t>(하나은행 660-293423-00107, 예금주: 장상식)</w:t>
      </w:r>
    </w:p>
    <w:p w:rsidR="00E35C13" w:rsidRPr="00515020" w:rsidRDefault="00E35C13" w:rsidP="00515020">
      <w:pPr>
        <w:pStyle w:val="a3"/>
        <w:spacing w:before="120"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14) 등록 및 개회식: 2012년 7월 2일(월) 11:00 등록, 11:30 개회식</w:t>
      </w:r>
    </w:p>
    <w:p w:rsidR="00E35C13" w:rsidRPr="00515020" w:rsidRDefault="00E35C13" w:rsidP="00D2695B">
      <w:pPr>
        <w:pStyle w:val="a3"/>
        <w:spacing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            장소: 충남대학교 농업생명과학대학 1호관 1층 1107 강의실</w:t>
      </w:r>
    </w:p>
    <w:p w:rsidR="00E35C13" w:rsidRPr="00515020" w:rsidRDefault="00E35C13" w:rsidP="00D2695B">
      <w:pPr>
        <w:pStyle w:val="a3"/>
        <w:spacing w:line="240" w:lineRule="auto"/>
        <w:ind w:leftChars="500" w:left="1000" w:firstLineChars="100" w:firstLine="200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(약도는 참가자들에게 별도 송부)</w:t>
      </w:r>
    </w:p>
    <w:p w:rsidR="00E35C13" w:rsidRPr="00515020" w:rsidRDefault="00E35C13" w:rsidP="00515020">
      <w:pPr>
        <w:pStyle w:val="a3"/>
        <w:spacing w:before="120"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15) 참가자 준비물: 개인용품, 필기구, </w:t>
      </w:r>
      <w:r w:rsidR="006228F9">
        <w:rPr>
          <w:rFonts w:asciiTheme="majorHAnsi" w:eastAsiaTheme="majorHAnsi" w:hAnsiTheme="majorHAnsi" w:hint="eastAsia"/>
        </w:rPr>
        <w:t>작업복</w:t>
      </w:r>
      <w:r w:rsidR="00D2695B">
        <w:rPr>
          <w:rFonts w:asciiTheme="majorHAnsi" w:eastAsiaTheme="majorHAnsi" w:hAnsiTheme="majorHAnsi" w:hint="eastAsia"/>
        </w:rPr>
        <w:t>(2</w:t>
      </w:r>
      <w:r w:rsidR="00D2695B">
        <w:rPr>
          <w:rFonts w:asciiTheme="majorHAnsi" w:eastAsiaTheme="majorHAnsi" w:hAnsiTheme="majorHAnsi"/>
        </w:rPr>
        <w:t>~</w:t>
      </w:r>
      <w:r w:rsidR="00D2695B">
        <w:rPr>
          <w:rFonts w:asciiTheme="majorHAnsi" w:eastAsiaTheme="majorHAnsi" w:hAnsiTheme="majorHAnsi" w:hint="eastAsia"/>
        </w:rPr>
        <w:t>3벌)</w:t>
      </w:r>
      <w:r w:rsidR="006228F9">
        <w:rPr>
          <w:rFonts w:asciiTheme="majorHAnsi" w:eastAsiaTheme="majorHAnsi" w:hAnsiTheme="majorHAnsi" w:hint="eastAsia"/>
        </w:rPr>
        <w:t xml:space="preserve">, </w:t>
      </w:r>
      <w:r w:rsidRPr="00515020">
        <w:rPr>
          <w:rFonts w:asciiTheme="majorHAnsi" w:eastAsiaTheme="majorHAnsi" w:hAnsiTheme="majorHAnsi" w:hint="eastAsia"/>
        </w:rPr>
        <w:t>작업화(튼튼한 것), 개인공구, 우산 또는 비옷, 개인 의료보험 또는 상해보험</w:t>
      </w:r>
    </w:p>
    <w:p w:rsidR="00E35C13" w:rsidRPr="00515020" w:rsidRDefault="00E35C13" w:rsidP="00515020">
      <w:pPr>
        <w:pStyle w:val="a3"/>
        <w:spacing w:before="120"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16) 연락 및 문의처: 충남대학교 그린건축연구실(실장: 김윤희)(전화: 042-821-7844)</w:t>
      </w:r>
    </w:p>
    <w:p w:rsidR="00E35C13" w:rsidRPr="00515020" w:rsidRDefault="00E35C13" w:rsidP="00D2695B">
      <w:pPr>
        <w:pStyle w:val="a3"/>
        <w:spacing w:line="240" w:lineRule="auto"/>
        <w:ind w:leftChars="921" w:left="1842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충남대학교 환경소재공학과 조교 김진경(전화: 042-821-5751)</w:t>
      </w:r>
    </w:p>
    <w:p w:rsidR="00E35C13" w:rsidRPr="00515020" w:rsidRDefault="00E35C13" w:rsidP="00D2695B">
      <w:pPr>
        <w:pStyle w:val="a3"/>
        <w:spacing w:line="240" w:lineRule="auto"/>
        <w:ind w:leftChars="921" w:left="1842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충남대학교 그린건축연구실(장상식 교수)(042-821-5751)</w:t>
      </w:r>
    </w:p>
    <w:p w:rsidR="00A27F36" w:rsidRPr="00515020" w:rsidRDefault="00A27F36" w:rsidP="00D2695B">
      <w:pPr>
        <w:pStyle w:val="a3"/>
        <w:spacing w:line="240" w:lineRule="auto"/>
        <w:ind w:leftChars="921" w:left="1842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주소: 대전광역시 유성구 궁동 220</w:t>
      </w:r>
    </w:p>
    <w:p w:rsidR="00A27F36" w:rsidRPr="00515020" w:rsidRDefault="00A27F36" w:rsidP="00D2695B">
      <w:pPr>
        <w:pStyle w:val="a3"/>
        <w:spacing w:line="240" w:lineRule="auto"/>
        <w:ind w:leftChars="921" w:left="1842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이메일: </w:t>
      </w:r>
      <w:hyperlink r:id="rId8" w:history="1">
        <w:r w:rsidR="00BB6486" w:rsidRPr="00515020">
          <w:rPr>
            <w:rStyle w:val="ac"/>
            <w:rFonts w:asciiTheme="majorHAnsi" w:eastAsiaTheme="majorHAnsi" w:hAnsiTheme="majorHAnsi" w:hint="eastAsia"/>
          </w:rPr>
          <w:t>ssjang@cnu.ac.kr</w:t>
        </w:r>
      </w:hyperlink>
    </w:p>
    <w:p w:rsidR="00BB6486" w:rsidRPr="00515020" w:rsidRDefault="00BB6486" w:rsidP="00BB6486">
      <w:pPr>
        <w:pStyle w:val="a3"/>
        <w:spacing w:before="160"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lastRenderedPageBreak/>
        <w:t xml:space="preserve">※ </w:t>
      </w:r>
      <w:r w:rsidR="00D2695B">
        <w:rPr>
          <w:rFonts w:asciiTheme="majorHAnsi" w:eastAsiaTheme="majorHAnsi" w:hAnsiTheme="majorHAnsi" w:hint="eastAsia"/>
        </w:rPr>
        <w:t xml:space="preserve">이론 및 실습 </w:t>
      </w:r>
      <w:r w:rsidRPr="00515020">
        <w:rPr>
          <w:rFonts w:asciiTheme="majorHAnsi" w:eastAsiaTheme="majorHAnsi" w:hAnsiTheme="majorHAnsi"/>
        </w:rPr>
        <w:t>교육 내용 및 일정</w:t>
      </w:r>
      <w:r w:rsidRPr="00515020">
        <w:rPr>
          <w:rFonts w:asciiTheme="majorHAnsi" w:eastAsiaTheme="majorHAnsi" w:hAnsiTheme="majorHAnsi" w:hint="eastAsia"/>
        </w:rPr>
        <w:t>:</w:t>
      </w:r>
    </w:p>
    <w:tbl>
      <w:tblPr>
        <w:tblW w:w="8501" w:type="dxa"/>
        <w:jc w:val="center"/>
        <w:tblInd w:w="118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849"/>
        <w:gridCol w:w="859"/>
        <w:gridCol w:w="746"/>
        <w:gridCol w:w="2964"/>
        <w:gridCol w:w="1948"/>
      </w:tblGrid>
      <w:tr w:rsidR="00BB6486" w:rsidRPr="00515020" w:rsidTr="00BB6486">
        <w:trPr>
          <w:trHeight w:val="592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515020">
              <w:rPr>
                <w:rFonts w:asciiTheme="majorHAnsi" w:eastAsiaTheme="majorHAnsi" w:hAnsiTheme="majorHAnsi"/>
                <w:b/>
                <w:bCs/>
              </w:rPr>
              <w:t>시간</w:t>
            </w:r>
          </w:p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  <w:b/>
                <w:bCs/>
              </w:rPr>
              <w:t>날자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  <w:b/>
                <w:bCs/>
              </w:rPr>
              <w:t>08:30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  <w:b/>
                <w:bCs/>
              </w:rPr>
              <w:t>10:30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  <w:b/>
                <w:bCs/>
              </w:rPr>
              <w:t>12:00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  <w:b/>
                <w:bCs/>
              </w:rPr>
              <w:t>13:00 - 18:00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  <w:b/>
                <w:bCs/>
              </w:rPr>
              <w:t>19:30-21:30</w:t>
            </w:r>
          </w:p>
        </w:tc>
      </w:tr>
      <w:tr w:rsidR="00BB6486" w:rsidRPr="00515020" w:rsidTr="00BB6486">
        <w:trPr>
          <w:trHeight w:val="656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7/2(</w:t>
            </w:r>
            <w:r w:rsidRPr="00515020">
              <w:rPr>
                <w:rFonts w:asciiTheme="majorHAnsi" w:eastAsiaTheme="majorHAnsi" w:hAnsiTheme="majorHAnsi"/>
              </w:rPr>
              <w:t>월</w:t>
            </w:r>
            <w:r w:rsidRPr="00515020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등록</w:t>
            </w:r>
          </w:p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개회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중식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강의</w:t>
            </w:r>
            <w:r w:rsidRPr="00515020">
              <w:rPr>
                <w:rFonts w:asciiTheme="majorHAnsi" w:eastAsiaTheme="majorHAnsi" w:hAnsiTheme="majorHAnsi" w:hint="eastAsia"/>
              </w:rPr>
              <w:t xml:space="preserve"> (</w:t>
            </w:r>
            <w:r w:rsidRPr="00515020">
              <w:rPr>
                <w:rFonts w:asciiTheme="majorHAnsi" w:eastAsiaTheme="majorHAnsi" w:hAnsiTheme="majorHAnsi"/>
              </w:rPr>
              <w:t>시공표준</w:t>
            </w:r>
            <w:r w:rsidRPr="00515020">
              <w:rPr>
                <w:rFonts w:asciiTheme="majorHAnsi" w:eastAsiaTheme="majorHAnsi" w:hAnsiTheme="majorHAnsi" w:hint="eastAsia"/>
              </w:rPr>
              <w:t xml:space="preserve">, </w:t>
            </w:r>
            <w:r w:rsidRPr="00515020">
              <w:rPr>
                <w:rFonts w:asciiTheme="majorHAnsi" w:eastAsiaTheme="majorHAnsi" w:hAnsiTheme="majorHAnsi"/>
              </w:rPr>
              <w:t>건축자재</w:t>
            </w:r>
            <w:r w:rsidRPr="00515020">
              <w:rPr>
                <w:rFonts w:asciiTheme="majorHAnsi" w:eastAsiaTheme="majorHAnsi" w:hAnsiTheme="majorHAnsi" w:hint="eastAsia"/>
              </w:rPr>
              <w:t>,</w:t>
            </w:r>
          </w:p>
          <w:p w:rsidR="00BB6486" w:rsidRPr="00515020" w:rsidRDefault="00BB6486" w:rsidP="00BB6486">
            <w:pPr>
              <w:pStyle w:val="a3"/>
              <w:wordWrap/>
              <w:spacing w:line="240" w:lineRule="atLeast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건축과 환경, 목재의 특성)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기초 및 토대</w:t>
            </w:r>
          </w:p>
        </w:tc>
      </w:tr>
      <w:tr w:rsidR="00BB6486" w:rsidRPr="00515020" w:rsidTr="00BB6486">
        <w:trPr>
          <w:trHeight w:val="656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3(</w:t>
            </w:r>
            <w:r w:rsidRPr="00515020">
              <w:rPr>
                <w:rFonts w:asciiTheme="majorHAnsi" w:eastAsiaTheme="majorHAnsi" w:hAnsiTheme="majorHAnsi"/>
              </w:rPr>
              <w:t>화</w:t>
            </w:r>
            <w:r w:rsidRPr="00515020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 xml:space="preserve">실습 </w:t>
            </w:r>
            <w:r w:rsidRPr="00515020">
              <w:rPr>
                <w:rFonts w:asciiTheme="majorHAnsi" w:eastAsiaTheme="majorHAnsi" w:hAnsiTheme="majorHAnsi" w:hint="eastAsia"/>
              </w:rPr>
              <w:t xml:space="preserve">- </w:t>
            </w:r>
            <w:r w:rsidRPr="00515020">
              <w:rPr>
                <w:rFonts w:asciiTheme="majorHAnsi" w:eastAsiaTheme="majorHAnsi" w:hAnsiTheme="majorHAnsi"/>
              </w:rPr>
              <w:t>기초</w:t>
            </w:r>
            <w:r w:rsidRPr="00515020">
              <w:rPr>
                <w:rFonts w:asciiTheme="majorHAnsi" w:eastAsiaTheme="majorHAnsi" w:hAnsiTheme="majorHAnsi" w:hint="eastAsia"/>
              </w:rPr>
              <w:t xml:space="preserve">, </w:t>
            </w:r>
            <w:r w:rsidRPr="00515020">
              <w:rPr>
                <w:rFonts w:asciiTheme="majorHAnsi" w:eastAsiaTheme="majorHAnsi" w:hAnsiTheme="majorHAnsi"/>
              </w:rPr>
              <w:t>토대</w:t>
            </w:r>
            <w:r w:rsidRPr="00515020">
              <w:rPr>
                <w:rFonts w:asciiTheme="majorHAnsi" w:eastAsiaTheme="majorHAnsi" w:hAnsiTheme="majorHAnsi" w:hint="eastAsia"/>
              </w:rPr>
              <w:t>, 1</w:t>
            </w:r>
            <w:r w:rsidRPr="00515020">
              <w:rPr>
                <w:rFonts w:asciiTheme="majorHAnsi" w:eastAsiaTheme="majorHAnsi" w:hAnsiTheme="majorHAnsi"/>
              </w:rPr>
              <w:t>층 벽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벽구조 강의</w:t>
            </w:r>
          </w:p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헤더의 설계</w:t>
            </w:r>
          </w:p>
        </w:tc>
      </w:tr>
      <w:tr w:rsidR="00BB6486" w:rsidRPr="00515020" w:rsidTr="00BB6486">
        <w:trPr>
          <w:trHeight w:val="656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4(</w:t>
            </w:r>
            <w:r w:rsidRPr="00515020">
              <w:rPr>
                <w:rFonts w:asciiTheme="majorHAnsi" w:eastAsiaTheme="majorHAnsi" w:hAnsiTheme="majorHAnsi"/>
              </w:rPr>
              <w:t>수</w:t>
            </w:r>
            <w:r w:rsidRPr="00515020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 xml:space="preserve">실습 </w:t>
            </w:r>
            <w:r w:rsidRPr="00515020">
              <w:rPr>
                <w:rFonts w:asciiTheme="majorHAnsi" w:eastAsiaTheme="majorHAnsi" w:hAnsiTheme="majorHAnsi" w:hint="eastAsia"/>
              </w:rPr>
              <w:t>- 1</w:t>
            </w:r>
            <w:r w:rsidRPr="00515020">
              <w:rPr>
                <w:rFonts w:asciiTheme="majorHAnsi" w:eastAsiaTheme="majorHAnsi" w:hAnsiTheme="majorHAnsi"/>
              </w:rPr>
              <w:t>층 벽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바닥구조</w:t>
            </w:r>
            <w:r w:rsidRPr="00515020">
              <w:rPr>
                <w:rFonts w:asciiTheme="majorHAnsi" w:eastAsiaTheme="majorHAnsi" w:hAnsiTheme="majorHAnsi" w:hint="eastAsia"/>
              </w:rPr>
              <w:t>,</w:t>
            </w:r>
          </w:p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목조주택의 장점</w:t>
            </w:r>
          </w:p>
        </w:tc>
      </w:tr>
      <w:tr w:rsidR="00BB6486" w:rsidRPr="00515020" w:rsidTr="00BB6486">
        <w:trPr>
          <w:trHeight w:val="523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5(</w:t>
            </w:r>
            <w:r w:rsidRPr="00515020">
              <w:rPr>
                <w:rFonts w:asciiTheme="majorHAnsi" w:eastAsiaTheme="majorHAnsi" w:hAnsiTheme="majorHAnsi"/>
              </w:rPr>
              <w:t>목</w:t>
            </w:r>
            <w:r w:rsidRPr="00515020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 xml:space="preserve">실습 </w:t>
            </w:r>
            <w:r w:rsidRPr="00515020">
              <w:rPr>
                <w:rFonts w:asciiTheme="majorHAnsi" w:eastAsiaTheme="majorHAnsi" w:hAnsiTheme="majorHAnsi" w:hint="eastAsia"/>
              </w:rPr>
              <w:t>- 1</w:t>
            </w:r>
            <w:r w:rsidRPr="00515020">
              <w:rPr>
                <w:rFonts w:asciiTheme="majorHAnsi" w:eastAsiaTheme="majorHAnsi" w:hAnsiTheme="majorHAnsi"/>
              </w:rPr>
              <w:t>층 벽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창호의 설치</w:t>
            </w:r>
          </w:p>
        </w:tc>
      </w:tr>
      <w:tr w:rsidR="00BB6486" w:rsidRPr="00515020" w:rsidTr="00BB6486">
        <w:trPr>
          <w:trHeight w:val="523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6(</w:t>
            </w:r>
            <w:r w:rsidRPr="00515020">
              <w:rPr>
                <w:rFonts w:asciiTheme="majorHAnsi" w:eastAsiaTheme="majorHAnsi" w:hAnsiTheme="majorHAnsi"/>
              </w:rPr>
              <w:t>금</w:t>
            </w:r>
            <w:r w:rsidRPr="00515020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 xml:space="preserve">실습 </w:t>
            </w:r>
            <w:r w:rsidRPr="00515020">
              <w:rPr>
                <w:rFonts w:asciiTheme="majorHAnsi" w:eastAsiaTheme="majorHAnsi" w:hAnsiTheme="majorHAnsi" w:hint="eastAsia"/>
              </w:rPr>
              <w:t>- 2</w:t>
            </w:r>
            <w:r w:rsidRPr="00515020">
              <w:rPr>
                <w:rFonts w:asciiTheme="majorHAnsi" w:eastAsiaTheme="majorHAnsi" w:hAnsiTheme="majorHAnsi"/>
              </w:rPr>
              <w:t>층 바닥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지붕구조</w:t>
            </w:r>
          </w:p>
        </w:tc>
      </w:tr>
      <w:tr w:rsidR="00BB6486" w:rsidRPr="00515020" w:rsidTr="00BB6486">
        <w:trPr>
          <w:trHeight w:val="523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7(</w:t>
            </w:r>
            <w:r w:rsidRPr="00515020">
              <w:rPr>
                <w:rFonts w:asciiTheme="majorHAnsi" w:eastAsiaTheme="majorHAnsi" w:hAnsiTheme="majorHAnsi"/>
              </w:rPr>
              <w:t>토</w:t>
            </w:r>
            <w:r w:rsidRPr="00515020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 xml:space="preserve">실습 </w:t>
            </w:r>
            <w:r w:rsidRPr="00515020">
              <w:rPr>
                <w:rFonts w:asciiTheme="majorHAnsi" w:eastAsiaTheme="majorHAnsi" w:hAnsiTheme="majorHAnsi" w:hint="eastAsia"/>
              </w:rPr>
              <w:t>- 2</w:t>
            </w:r>
            <w:r w:rsidRPr="00515020">
              <w:rPr>
                <w:rFonts w:asciiTheme="majorHAnsi" w:eastAsiaTheme="majorHAnsi" w:hAnsiTheme="majorHAnsi"/>
              </w:rPr>
              <w:t>층 바닥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자유시간</w:t>
            </w:r>
          </w:p>
        </w:tc>
      </w:tr>
      <w:tr w:rsidR="00BB6486" w:rsidRPr="00515020" w:rsidTr="00BB6486">
        <w:trPr>
          <w:trHeight w:val="535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8(</w:t>
            </w:r>
            <w:r w:rsidRPr="00515020">
              <w:rPr>
                <w:rFonts w:asciiTheme="majorHAnsi" w:eastAsiaTheme="majorHAnsi" w:hAnsiTheme="majorHAnsi"/>
              </w:rPr>
              <w:t>일</w:t>
            </w:r>
            <w:r w:rsidRPr="00515020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자유시간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자유시간</w:t>
            </w:r>
          </w:p>
        </w:tc>
      </w:tr>
      <w:tr w:rsidR="00BB6486" w:rsidRPr="00515020" w:rsidTr="00BB6486">
        <w:trPr>
          <w:trHeight w:val="535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9(</w:t>
            </w:r>
            <w:r w:rsidRPr="00515020">
              <w:rPr>
                <w:rFonts w:asciiTheme="majorHAnsi" w:eastAsiaTheme="majorHAnsi" w:hAnsiTheme="majorHAnsi"/>
              </w:rPr>
              <w:t>월</w:t>
            </w:r>
            <w:r w:rsidRPr="00515020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 xml:space="preserve">실습 </w:t>
            </w:r>
            <w:r w:rsidRPr="00515020">
              <w:rPr>
                <w:rFonts w:asciiTheme="majorHAnsi" w:eastAsiaTheme="majorHAnsi" w:hAnsiTheme="majorHAnsi" w:hint="eastAsia"/>
              </w:rPr>
              <w:t>- 2</w:t>
            </w:r>
            <w:r w:rsidRPr="00515020">
              <w:rPr>
                <w:rFonts w:asciiTheme="majorHAnsi" w:eastAsiaTheme="majorHAnsi" w:hAnsiTheme="majorHAnsi"/>
              </w:rPr>
              <w:t>층 벽</w:t>
            </w:r>
            <w:r w:rsidRPr="00515020">
              <w:rPr>
                <w:rFonts w:asciiTheme="majorHAnsi" w:eastAsiaTheme="majorHAnsi" w:hAnsiTheme="majorHAnsi" w:hint="eastAsia"/>
              </w:rPr>
              <w:t xml:space="preserve">, </w:t>
            </w:r>
            <w:r w:rsidRPr="00515020">
              <w:rPr>
                <w:rFonts w:asciiTheme="majorHAnsi" w:eastAsiaTheme="majorHAnsi" w:hAnsiTheme="majorHAnsi"/>
              </w:rPr>
              <w:t>외장</w:t>
            </w:r>
            <w:r w:rsidRPr="00515020">
              <w:rPr>
                <w:rFonts w:asciiTheme="majorHAnsi" w:eastAsiaTheme="majorHAnsi" w:hAnsiTheme="majorHAnsi" w:hint="eastAsia"/>
              </w:rPr>
              <w:t>, 창호 설치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지붕마감 강의</w:t>
            </w:r>
          </w:p>
        </w:tc>
      </w:tr>
      <w:tr w:rsidR="00BB6486" w:rsidRPr="00515020" w:rsidTr="00BB6486">
        <w:trPr>
          <w:trHeight w:val="535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10(</w:t>
            </w:r>
            <w:r w:rsidRPr="00515020">
              <w:rPr>
                <w:rFonts w:asciiTheme="majorHAnsi" w:eastAsiaTheme="majorHAnsi" w:hAnsiTheme="majorHAnsi"/>
              </w:rPr>
              <w:t>화</w:t>
            </w:r>
            <w:r w:rsidRPr="00515020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 xml:space="preserve">실습 </w:t>
            </w:r>
            <w:r w:rsidRPr="00515020">
              <w:rPr>
                <w:rFonts w:asciiTheme="majorHAnsi" w:eastAsiaTheme="majorHAnsi" w:hAnsiTheme="majorHAnsi" w:hint="eastAsia"/>
              </w:rPr>
              <w:t>- 2</w:t>
            </w:r>
            <w:r w:rsidRPr="00515020">
              <w:rPr>
                <w:rFonts w:asciiTheme="majorHAnsi" w:eastAsiaTheme="majorHAnsi" w:hAnsiTheme="majorHAnsi"/>
              </w:rPr>
              <w:t>층 벽</w:t>
            </w:r>
            <w:r w:rsidRPr="00515020">
              <w:rPr>
                <w:rFonts w:asciiTheme="majorHAnsi" w:eastAsiaTheme="majorHAnsi" w:hAnsiTheme="majorHAnsi" w:hint="eastAsia"/>
              </w:rPr>
              <w:t xml:space="preserve">, </w:t>
            </w:r>
            <w:r w:rsidRPr="00515020">
              <w:rPr>
                <w:rFonts w:asciiTheme="majorHAnsi" w:eastAsiaTheme="majorHAnsi" w:hAnsiTheme="majorHAnsi"/>
              </w:rPr>
              <w:t>외장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외장마감 강의</w:t>
            </w:r>
          </w:p>
        </w:tc>
      </w:tr>
      <w:tr w:rsidR="00BB6486" w:rsidRPr="00515020" w:rsidTr="00BB6486">
        <w:trPr>
          <w:trHeight w:val="535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11(</w:t>
            </w:r>
            <w:r w:rsidRPr="00515020">
              <w:rPr>
                <w:rFonts w:asciiTheme="majorHAnsi" w:eastAsiaTheme="majorHAnsi" w:hAnsiTheme="majorHAnsi"/>
              </w:rPr>
              <w:t>수</w:t>
            </w:r>
            <w:r w:rsidRPr="00515020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 xml:space="preserve">실습 </w:t>
            </w:r>
            <w:r w:rsidRPr="00515020">
              <w:rPr>
                <w:rFonts w:asciiTheme="majorHAnsi" w:eastAsiaTheme="majorHAnsi" w:hAnsiTheme="majorHAnsi" w:hint="eastAsia"/>
              </w:rPr>
              <w:t xml:space="preserve">- </w:t>
            </w:r>
            <w:r w:rsidRPr="00515020">
              <w:rPr>
                <w:rFonts w:asciiTheme="majorHAnsi" w:eastAsiaTheme="majorHAnsi" w:hAnsiTheme="majorHAnsi"/>
              </w:rPr>
              <w:t>외장</w:t>
            </w:r>
            <w:r w:rsidRPr="00515020">
              <w:rPr>
                <w:rFonts w:asciiTheme="majorHAnsi" w:eastAsiaTheme="majorHAnsi" w:hAnsiTheme="majorHAnsi" w:hint="eastAsia"/>
              </w:rPr>
              <w:t xml:space="preserve">, </w:t>
            </w:r>
            <w:r w:rsidRPr="00515020">
              <w:rPr>
                <w:rFonts w:asciiTheme="majorHAnsi" w:eastAsiaTheme="majorHAnsi" w:hAnsiTheme="majorHAnsi"/>
              </w:rPr>
              <w:t>지붕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석고보드</w:t>
            </w:r>
          </w:p>
        </w:tc>
      </w:tr>
      <w:tr w:rsidR="00BB6486" w:rsidRPr="00515020" w:rsidTr="00BB6486">
        <w:trPr>
          <w:trHeight w:val="656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12(</w:t>
            </w:r>
            <w:r w:rsidRPr="00515020">
              <w:rPr>
                <w:rFonts w:asciiTheme="majorHAnsi" w:eastAsiaTheme="majorHAnsi" w:hAnsiTheme="majorHAnsi"/>
              </w:rPr>
              <w:t>목</w:t>
            </w:r>
            <w:r w:rsidRPr="00515020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 xml:space="preserve">실습 </w:t>
            </w:r>
            <w:r w:rsidRPr="00515020">
              <w:rPr>
                <w:rFonts w:asciiTheme="majorHAnsi" w:eastAsiaTheme="majorHAnsi" w:hAnsiTheme="majorHAnsi" w:hint="eastAsia"/>
              </w:rPr>
              <w:t xml:space="preserve">- </w:t>
            </w:r>
            <w:r w:rsidRPr="00515020">
              <w:rPr>
                <w:rFonts w:asciiTheme="majorHAnsi" w:eastAsiaTheme="majorHAnsi" w:hAnsiTheme="majorHAnsi"/>
              </w:rPr>
              <w:t>지붕</w:t>
            </w:r>
            <w:r w:rsidRPr="00515020">
              <w:rPr>
                <w:rFonts w:asciiTheme="majorHAnsi" w:eastAsiaTheme="majorHAnsi" w:hAnsiTheme="majorHAnsi" w:hint="eastAsia"/>
              </w:rPr>
              <w:t xml:space="preserve">, </w:t>
            </w:r>
            <w:r w:rsidRPr="00515020">
              <w:rPr>
                <w:rFonts w:asciiTheme="majorHAnsi" w:eastAsiaTheme="majorHAnsi" w:hAnsiTheme="majorHAnsi"/>
              </w:rPr>
              <w:t>외장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계단구조</w:t>
            </w:r>
            <w:r w:rsidRPr="00515020">
              <w:rPr>
                <w:rFonts w:asciiTheme="majorHAnsi" w:eastAsiaTheme="majorHAnsi" w:hAnsiTheme="majorHAnsi" w:hint="eastAsia"/>
              </w:rPr>
              <w:t>,</w:t>
            </w:r>
          </w:p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지간거리표</w:t>
            </w:r>
          </w:p>
        </w:tc>
      </w:tr>
      <w:tr w:rsidR="00BB6486" w:rsidRPr="00515020" w:rsidTr="00BB6486">
        <w:trPr>
          <w:trHeight w:val="656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13(</w:t>
            </w:r>
            <w:r w:rsidRPr="00515020">
              <w:rPr>
                <w:rFonts w:asciiTheme="majorHAnsi" w:eastAsiaTheme="majorHAnsi" w:hAnsiTheme="majorHAnsi"/>
              </w:rPr>
              <w:t>금</w:t>
            </w:r>
            <w:r w:rsidRPr="00515020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 xml:space="preserve">실습 </w:t>
            </w:r>
            <w:r w:rsidRPr="00515020">
              <w:rPr>
                <w:rFonts w:asciiTheme="majorHAnsi" w:eastAsiaTheme="majorHAnsi" w:hAnsiTheme="majorHAnsi" w:hint="eastAsia"/>
              </w:rPr>
              <w:t xml:space="preserve">- </w:t>
            </w:r>
            <w:r w:rsidRPr="00515020">
              <w:rPr>
                <w:rFonts w:asciiTheme="majorHAnsi" w:eastAsiaTheme="majorHAnsi" w:hAnsiTheme="majorHAnsi"/>
              </w:rPr>
              <w:t>지붕</w:t>
            </w:r>
            <w:r w:rsidRPr="00515020">
              <w:rPr>
                <w:rFonts w:asciiTheme="majorHAnsi" w:eastAsiaTheme="majorHAnsi" w:hAnsiTheme="majorHAnsi" w:hint="eastAsia"/>
              </w:rPr>
              <w:t xml:space="preserve">, </w:t>
            </w:r>
            <w:r w:rsidRPr="00515020">
              <w:rPr>
                <w:rFonts w:asciiTheme="majorHAnsi" w:eastAsiaTheme="majorHAnsi" w:hAnsiTheme="majorHAnsi"/>
              </w:rPr>
              <w:t>외장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내장마감</w:t>
            </w:r>
            <w:r w:rsidRPr="00515020">
              <w:rPr>
                <w:rFonts w:asciiTheme="majorHAnsi" w:eastAsiaTheme="majorHAnsi" w:hAnsiTheme="majorHAnsi" w:hint="eastAsia"/>
              </w:rPr>
              <w:t xml:space="preserve">, </w:t>
            </w:r>
            <w:r w:rsidRPr="00515020">
              <w:rPr>
                <w:rFonts w:asciiTheme="majorHAnsi" w:eastAsiaTheme="majorHAnsi" w:hAnsiTheme="majorHAnsi"/>
              </w:rPr>
              <w:t>설비</w:t>
            </w:r>
          </w:p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배관 및 배선</w:t>
            </w:r>
          </w:p>
        </w:tc>
      </w:tr>
      <w:tr w:rsidR="00BB6486" w:rsidRPr="00515020" w:rsidTr="00BB6486">
        <w:trPr>
          <w:trHeight w:val="523"/>
          <w:jc w:val="center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14(</w:t>
            </w:r>
            <w:r w:rsidRPr="00515020">
              <w:rPr>
                <w:rFonts w:asciiTheme="majorHAnsi" w:eastAsiaTheme="majorHAnsi" w:hAnsiTheme="majorHAnsi"/>
              </w:rPr>
              <w:t>토</w:t>
            </w:r>
            <w:r w:rsidRPr="00515020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토의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수료</w:t>
            </w:r>
          </w:p>
        </w:tc>
        <w:tc>
          <w:tcPr>
            <w:tcW w:w="3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tLeast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BB6486" w:rsidRPr="00515020" w:rsidRDefault="00BB6486" w:rsidP="00515020">
      <w:pPr>
        <w:pStyle w:val="a3"/>
        <w:spacing w:before="160"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# </w:t>
      </w:r>
      <w:r w:rsidRPr="00515020">
        <w:rPr>
          <w:rFonts w:asciiTheme="majorHAnsi" w:eastAsiaTheme="majorHAnsi" w:hAnsiTheme="majorHAnsi"/>
        </w:rPr>
        <w:t xml:space="preserve">각 실습 과정 중에 저녁시간을 이용하여 다음날의 실습과정에 대한 강의 및 토의 </w:t>
      </w:r>
    </w:p>
    <w:p w:rsidR="00BB6486" w:rsidRPr="00515020" w:rsidRDefault="00BB6486" w:rsidP="00515020">
      <w:pPr>
        <w:pStyle w:val="a3"/>
        <w:spacing w:before="160" w:line="240" w:lineRule="auto"/>
        <w:ind w:left="1168" w:hangingChars="584" w:hanging="1168"/>
        <w:rPr>
          <w:rFonts w:asciiTheme="majorHAnsi" w:eastAsiaTheme="majorHAnsi" w:hAnsiTheme="majorHAnsi"/>
        </w:rPr>
      </w:pPr>
    </w:p>
    <w:p w:rsidR="00BB6486" w:rsidRPr="00515020" w:rsidRDefault="00BB6486" w:rsidP="00D2695B">
      <w:pPr>
        <w:pStyle w:val="a3"/>
        <w:spacing w:before="80" w:line="240" w:lineRule="auto"/>
        <w:ind w:left="1418" w:hangingChars="709" w:hanging="141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@ </w:t>
      </w:r>
      <w:r w:rsidRPr="00515020">
        <w:rPr>
          <w:rFonts w:asciiTheme="majorHAnsi" w:eastAsiaTheme="majorHAnsi" w:hAnsiTheme="majorHAnsi"/>
        </w:rPr>
        <w:t>강사</w:t>
      </w:r>
      <w:r w:rsidRPr="00515020">
        <w:rPr>
          <w:rFonts w:asciiTheme="majorHAnsi" w:eastAsiaTheme="majorHAnsi" w:hAnsiTheme="majorHAnsi" w:hint="eastAsia"/>
        </w:rPr>
        <w:t>:</w:t>
      </w:r>
      <w:r w:rsidR="00D2695B">
        <w:rPr>
          <w:rFonts w:asciiTheme="majorHAnsi" w:eastAsiaTheme="majorHAnsi" w:hAnsiTheme="majorHAnsi" w:hint="eastAsia"/>
        </w:rPr>
        <w:t xml:space="preserve"> </w:t>
      </w:r>
      <w:r w:rsidRPr="00515020">
        <w:rPr>
          <w:rFonts w:asciiTheme="majorHAnsi" w:eastAsiaTheme="majorHAnsi" w:hAnsiTheme="majorHAnsi"/>
        </w:rPr>
        <w:t>장상식</w:t>
      </w:r>
      <w:r w:rsidRPr="00515020">
        <w:rPr>
          <w:rFonts w:asciiTheme="majorHAnsi" w:eastAsiaTheme="majorHAnsi" w:hAnsiTheme="majorHAnsi" w:hint="eastAsia"/>
        </w:rPr>
        <w:t>(</w:t>
      </w:r>
      <w:r w:rsidRPr="00515020">
        <w:rPr>
          <w:rFonts w:asciiTheme="majorHAnsi" w:eastAsiaTheme="majorHAnsi" w:hAnsiTheme="majorHAnsi"/>
        </w:rPr>
        <w:t>충남대학교 임산공학과 교수</w:t>
      </w:r>
      <w:r w:rsidRPr="00515020">
        <w:rPr>
          <w:rFonts w:asciiTheme="majorHAnsi" w:eastAsiaTheme="majorHAnsi" w:hAnsiTheme="majorHAnsi" w:hint="eastAsia"/>
        </w:rPr>
        <w:t xml:space="preserve">) - </w:t>
      </w:r>
      <w:r w:rsidRPr="00515020">
        <w:rPr>
          <w:rFonts w:asciiTheme="majorHAnsi" w:eastAsiaTheme="majorHAnsi" w:hAnsiTheme="majorHAnsi"/>
        </w:rPr>
        <w:t>건축자재</w:t>
      </w:r>
      <w:r w:rsidRPr="00515020">
        <w:rPr>
          <w:rFonts w:asciiTheme="majorHAnsi" w:eastAsiaTheme="majorHAnsi" w:hAnsiTheme="majorHAnsi" w:hint="eastAsia"/>
        </w:rPr>
        <w:t xml:space="preserve">, </w:t>
      </w:r>
      <w:r w:rsidRPr="00515020">
        <w:rPr>
          <w:rFonts w:asciiTheme="majorHAnsi" w:eastAsiaTheme="majorHAnsi" w:hAnsiTheme="majorHAnsi"/>
        </w:rPr>
        <w:t>건축과 환경</w:t>
      </w:r>
      <w:r w:rsidRPr="00515020">
        <w:rPr>
          <w:rFonts w:asciiTheme="majorHAnsi" w:eastAsiaTheme="majorHAnsi" w:hAnsiTheme="majorHAnsi" w:hint="eastAsia"/>
        </w:rPr>
        <w:t xml:space="preserve">, 목재의 특성, </w:t>
      </w:r>
      <w:r w:rsidRPr="00515020">
        <w:rPr>
          <w:rFonts w:asciiTheme="majorHAnsi" w:eastAsiaTheme="majorHAnsi" w:hAnsiTheme="majorHAnsi"/>
        </w:rPr>
        <w:t>지간거리표</w:t>
      </w:r>
      <w:r w:rsidRPr="00515020">
        <w:rPr>
          <w:rFonts w:asciiTheme="majorHAnsi" w:eastAsiaTheme="majorHAnsi" w:hAnsiTheme="majorHAnsi" w:hint="eastAsia"/>
        </w:rPr>
        <w:t>, 목조주택의 장점</w:t>
      </w:r>
      <w:r w:rsidR="00515020">
        <w:rPr>
          <w:rFonts w:asciiTheme="majorHAnsi" w:eastAsiaTheme="majorHAnsi" w:hAnsiTheme="majorHAnsi" w:hint="eastAsia"/>
        </w:rPr>
        <w:t>,</w:t>
      </w:r>
      <w:r w:rsidRPr="00515020">
        <w:rPr>
          <w:rFonts w:asciiTheme="majorHAnsi" w:eastAsiaTheme="majorHAnsi" w:hAnsiTheme="majorHAnsi" w:hint="eastAsia"/>
        </w:rPr>
        <w:t xml:space="preserve"> </w:t>
      </w:r>
      <w:r w:rsidRPr="00515020">
        <w:rPr>
          <w:rFonts w:asciiTheme="majorHAnsi" w:eastAsiaTheme="majorHAnsi" w:hAnsiTheme="majorHAnsi"/>
        </w:rPr>
        <w:t>목조건축의 골조</w:t>
      </w:r>
    </w:p>
    <w:p w:rsidR="00BB6486" w:rsidRPr="00515020" w:rsidRDefault="00BB6486" w:rsidP="00D2695B">
      <w:pPr>
        <w:pStyle w:val="a3"/>
        <w:spacing w:before="80" w:line="240" w:lineRule="auto"/>
        <w:ind w:leftChars="425" w:left="1418" w:hangingChars="284" w:hanging="5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/>
        </w:rPr>
        <w:t>김태우</w:t>
      </w:r>
      <w:r w:rsidRPr="00515020">
        <w:rPr>
          <w:rFonts w:asciiTheme="majorHAnsi" w:eastAsiaTheme="majorHAnsi" w:hAnsiTheme="majorHAnsi" w:hint="eastAsia"/>
        </w:rPr>
        <w:t>(</w:t>
      </w:r>
      <w:r w:rsidRPr="00515020">
        <w:rPr>
          <w:rFonts w:asciiTheme="majorHAnsi" w:eastAsiaTheme="majorHAnsi" w:hAnsiTheme="majorHAnsi"/>
        </w:rPr>
        <w:t>㈜태건</w:t>
      </w:r>
      <w:r w:rsidRPr="00515020">
        <w:rPr>
          <w:rFonts w:asciiTheme="majorHAnsi" w:eastAsiaTheme="majorHAnsi" w:hAnsiTheme="majorHAnsi" w:hint="eastAsia"/>
        </w:rPr>
        <w:t>엘티디</w:t>
      </w:r>
      <w:r w:rsidRPr="00515020">
        <w:rPr>
          <w:rFonts w:asciiTheme="majorHAnsi" w:eastAsiaTheme="majorHAnsi" w:hAnsiTheme="majorHAnsi"/>
        </w:rPr>
        <w:t xml:space="preserve"> 대표</w:t>
      </w:r>
      <w:r w:rsidRPr="00515020">
        <w:rPr>
          <w:rFonts w:asciiTheme="majorHAnsi" w:eastAsiaTheme="majorHAnsi" w:hAnsiTheme="majorHAnsi" w:hint="eastAsia"/>
        </w:rPr>
        <w:t xml:space="preserve">) </w:t>
      </w:r>
      <w:r w:rsidR="00515020">
        <w:rPr>
          <w:rFonts w:asciiTheme="majorHAnsi" w:eastAsiaTheme="majorHAnsi" w:hAnsiTheme="majorHAnsi"/>
        </w:rPr>
        <w:t>–</w:t>
      </w:r>
      <w:r w:rsidRPr="00515020">
        <w:rPr>
          <w:rFonts w:asciiTheme="majorHAnsi" w:eastAsiaTheme="majorHAnsi" w:hAnsiTheme="majorHAnsi" w:hint="eastAsia"/>
        </w:rPr>
        <w:t xml:space="preserve"> </w:t>
      </w:r>
      <w:r w:rsidR="00D2695B">
        <w:rPr>
          <w:rFonts w:asciiTheme="majorHAnsi" w:eastAsiaTheme="majorHAnsi" w:hAnsiTheme="majorHAnsi" w:hint="eastAsia"/>
        </w:rPr>
        <w:t xml:space="preserve">CAD를 </w:t>
      </w:r>
      <w:r w:rsidR="00D2695B">
        <w:rPr>
          <w:rFonts w:asciiTheme="majorHAnsi" w:eastAsiaTheme="majorHAnsi" w:hAnsiTheme="majorHAnsi"/>
        </w:rPr>
        <w:t>이용한</w:t>
      </w:r>
      <w:r w:rsidR="00D2695B">
        <w:rPr>
          <w:rFonts w:asciiTheme="majorHAnsi" w:eastAsiaTheme="majorHAnsi" w:hAnsiTheme="majorHAnsi" w:hint="eastAsia"/>
        </w:rPr>
        <w:t xml:space="preserve"> </w:t>
      </w:r>
      <w:r w:rsidR="00D2695B">
        <w:rPr>
          <w:rFonts w:asciiTheme="majorHAnsi" w:eastAsiaTheme="majorHAnsi" w:hAnsiTheme="majorHAnsi"/>
        </w:rPr>
        <w:t>목조건축</w:t>
      </w:r>
      <w:r w:rsidR="00D2695B">
        <w:rPr>
          <w:rFonts w:asciiTheme="majorHAnsi" w:eastAsiaTheme="majorHAnsi" w:hAnsiTheme="majorHAnsi" w:hint="eastAsia"/>
        </w:rPr>
        <w:t>물</w:t>
      </w:r>
      <w:r w:rsidR="00515020">
        <w:rPr>
          <w:rFonts w:asciiTheme="majorHAnsi" w:eastAsiaTheme="majorHAnsi" w:hAnsiTheme="majorHAnsi" w:hint="eastAsia"/>
        </w:rPr>
        <w:t xml:space="preserve"> </w:t>
      </w:r>
      <w:r w:rsidR="00D2695B">
        <w:rPr>
          <w:rFonts w:asciiTheme="majorHAnsi" w:eastAsiaTheme="majorHAnsi" w:hAnsiTheme="majorHAnsi" w:hint="eastAsia"/>
        </w:rPr>
        <w:t>및 부재 설계</w:t>
      </w:r>
      <w:r w:rsidR="00515020">
        <w:rPr>
          <w:rFonts w:asciiTheme="majorHAnsi" w:eastAsiaTheme="majorHAnsi" w:hAnsiTheme="majorHAnsi" w:hint="eastAsia"/>
        </w:rPr>
        <w:t xml:space="preserve">, </w:t>
      </w:r>
      <w:r w:rsidRPr="00515020">
        <w:rPr>
          <w:rFonts w:asciiTheme="majorHAnsi" w:eastAsiaTheme="majorHAnsi" w:hAnsiTheme="majorHAnsi"/>
        </w:rPr>
        <w:t>목조건축물의 내외장 마감</w:t>
      </w:r>
      <w:r w:rsidRPr="00515020">
        <w:rPr>
          <w:rFonts w:asciiTheme="majorHAnsi" w:eastAsiaTheme="majorHAnsi" w:hAnsiTheme="majorHAnsi" w:hint="eastAsia"/>
        </w:rPr>
        <w:t xml:space="preserve">, </w:t>
      </w:r>
      <w:r w:rsidRPr="00515020">
        <w:rPr>
          <w:rFonts w:asciiTheme="majorHAnsi" w:eastAsiaTheme="majorHAnsi" w:hAnsiTheme="majorHAnsi"/>
        </w:rPr>
        <w:t>설비</w:t>
      </w:r>
    </w:p>
    <w:p w:rsidR="00BB6486" w:rsidRPr="00515020" w:rsidRDefault="00BB6486" w:rsidP="00D2695B">
      <w:pPr>
        <w:pStyle w:val="a3"/>
        <w:spacing w:before="80" w:line="240" w:lineRule="auto"/>
        <w:ind w:leftChars="425" w:left="1840" w:hangingChars="495" w:hanging="990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라파즈석고 </w:t>
      </w:r>
      <w:r w:rsidRPr="00515020">
        <w:rPr>
          <w:rFonts w:asciiTheme="majorHAnsi" w:eastAsiaTheme="majorHAnsi" w:hAnsiTheme="majorHAnsi"/>
        </w:rPr>
        <w:t>–</w:t>
      </w:r>
      <w:r w:rsidRPr="00515020">
        <w:rPr>
          <w:rFonts w:asciiTheme="majorHAnsi" w:eastAsiaTheme="majorHAnsi" w:hAnsiTheme="majorHAnsi" w:hint="eastAsia"/>
        </w:rPr>
        <w:t xml:space="preserve"> 석고보드의 종류 및 설치</w:t>
      </w:r>
      <w:r w:rsidRPr="00515020">
        <w:rPr>
          <w:rFonts w:asciiTheme="majorHAnsi" w:eastAsiaTheme="majorHAnsi" w:hAnsiTheme="majorHAnsi"/>
        </w:rPr>
        <w:t>방법</w:t>
      </w:r>
    </w:p>
    <w:p w:rsidR="00BB6486" w:rsidRPr="00515020" w:rsidRDefault="00BB6486" w:rsidP="00D2695B">
      <w:pPr>
        <w:pStyle w:val="a3"/>
        <w:spacing w:before="80" w:line="240" w:lineRule="auto"/>
        <w:ind w:leftChars="425" w:left="1840" w:hangingChars="495" w:hanging="990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 xml:space="preserve">황태익(캐나다우드 </w:t>
      </w:r>
      <w:r w:rsidR="00D2695B">
        <w:rPr>
          <w:rFonts w:asciiTheme="majorHAnsi" w:eastAsiaTheme="majorHAnsi" w:hAnsiTheme="majorHAnsi" w:hint="eastAsia"/>
        </w:rPr>
        <w:t xml:space="preserve">한국사무소 </w:t>
      </w:r>
      <w:r w:rsidRPr="00515020">
        <w:rPr>
          <w:rFonts w:asciiTheme="majorHAnsi" w:eastAsiaTheme="majorHAnsi" w:hAnsiTheme="majorHAnsi" w:hint="eastAsia"/>
        </w:rPr>
        <w:t xml:space="preserve">전무이사) </w:t>
      </w:r>
      <w:r w:rsidRPr="00515020">
        <w:rPr>
          <w:rFonts w:asciiTheme="majorHAnsi" w:eastAsiaTheme="majorHAnsi" w:hAnsiTheme="majorHAnsi"/>
        </w:rPr>
        <w:t>–</w:t>
      </w:r>
      <w:r w:rsidRPr="00515020">
        <w:rPr>
          <w:rFonts w:asciiTheme="majorHAnsi" w:eastAsiaTheme="majorHAnsi" w:hAnsiTheme="majorHAnsi" w:hint="eastAsia"/>
        </w:rPr>
        <w:t xml:space="preserve"> 창호의 설치</w:t>
      </w:r>
    </w:p>
    <w:p w:rsidR="00BB6486" w:rsidRPr="00515020" w:rsidRDefault="00BB6486" w:rsidP="00515020">
      <w:pPr>
        <w:pStyle w:val="a3"/>
        <w:wordWrap/>
        <w:spacing w:line="240" w:lineRule="auto"/>
        <w:ind w:left="1869" w:hangingChars="584" w:hanging="1869"/>
        <w:jc w:val="center"/>
        <w:rPr>
          <w:rFonts w:asciiTheme="majorHAnsi" w:eastAsiaTheme="majorHAnsi" w:hAnsiTheme="majorHAnsi"/>
          <w:sz w:val="32"/>
          <w:szCs w:val="32"/>
        </w:rPr>
      </w:pPr>
      <w:r w:rsidRPr="00515020">
        <w:rPr>
          <w:rFonts w:asciiTheme="majorHAnsi" w:eastAsiaTheme="majorHAnsi" w:hAnsiTheme="majorHAnsi" w:hint="eastAsia"/>
          <w:b/>
          <w:bCs/>
          <w:sz w:val="32"/>
          <w:szCs w:val="32"/>
        </w:rPr>
        <w:lastRenderedPageBreak/>
        <w:t xml:space="preserve">2012 </w:t>
      </w:r>
      <w:r w:rsidRPr="00515020">
        <w:rPr>
          <w:rFonts w:asciiTheme="majorHAnsi" w:eastAsiaTheme="majorHAnsi" w:hAnsiTheme="majorHAnsi"/>
          <w:b/>
          <w:bCs/>
          <w:sz w:val="32"/>
          <w:szCs w:val="32"/>
        </w:rPr>
        <w:t>목조건축</w:t>
      </w:r>
      <w:r w:rsidRPr="00515020">
        <w:rPr>
          <w:rFonts w:asciiTheme="majorHAnsi" w:eastAsiaTheme="majorHAnsi" w:hAnsiTheme="majorHAnsi" w:hint="eastAsia"/>
          <w:b/>
          <w:bCs/>
          <w:sz w:val="32"/>
          <w:szCs w:val="32"/>
        </w:rPr>
        <w:t xml:space="preserve"> 한마당 </w:t>
      </w:r>
      <w:r w:rsidRPr="00515020">
        <w:rPr>
          <w:rFonts w:asciiTheme="majorHAnsi" w:eastAsiaTheme="majorHAnsi" w:hAnsiTheme="majorHAnsi"/>
          <w:b/>
          <w:bCs/>
          <w:sz w:val="32"/>
          <w:szCs w:val="32"/>
        </w:rPr>
        <w:t>참가 신청서</w:t>
      </w:r>
    </w:p>
    <w:p w:rsidR="00BB6486" w:rsidRPr="00515020" w:rsidRDefault="00BB6486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/>
        </w:rPr>
      </w:pPr>
    </w:p>
    <w:p w:rsidR="00BB6486" w:rsidRPr="00515020" w:rsidRDefault="00BB6486" w:rsidP="00515020">
      <w:pPr>
        <w:pStyle w:val="a3"/>
        <w:wordWrap/>
        <w:spacing w:line="240" w:lineRule="auto"/>
        <w:ind w:left="1168" w:hangingChars="584" w:hanging="1168"/>
        <w:jc w:val="center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/>
        </w:rPr>
        <w:t xml:space="preserve">아래와 같이 </w:t>
      </w:r>
      <w:r w:rsidRPr="00515020">
        <w:rPr>
          <w:rFonts w:asciiTheme="majorHAnsi" w:eastAsiaTheme="majorHAnsi" w:hAnsiTheme="majorHAnsi" w:hint="eastAsia"/>
        </w:rPr>
        <w:t>2012 목조건축 한마당</w:t>
      </w:r>
      <w:r w:rsidRPr="00515020">
        <w:rPr>
          <w:rFonts w:asciiTheme="majorHAnsi" w:eastAsiaTheme="majorHAnsi" w:hAnsiTheme="majorHAnsi"/>
        </w:rPr>
        <w:t>에 참가하고자 신청서를 제출합니다</w:t>
      </w:r>
      <w:r w:rsidRPr="00515020">
        <w:rPr>
          <w:rFonts w:asciiTheme="majorHAnsi" w:eastAsiaTheme="majorHAnsi" w:hAnsiTheme="majorHAnsi" w:hint="eastAsia"/>
        </w:rPr>
        <w:t>.</w:t>
      </w:r>
    </w:p>
    <w:p w:rsidR="00BB6486" w:rsidRPr="00515020" w:rsidRDefault="00BB6486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/>
        </w:rPr>
      </w:pPr>
    </w:p>
    <w:p w:rsidR="00BB6486" w:rsidRPr="00515020" w:rsidRDefault="00515020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>※</w:t>
      </w:r>
      <w:r w:rsidR="00BB6486" w:rsidRPr="00515020">
        <w:rPr>
          <w:rFonts w:asciiTheme="majorHAnsi" w:eastAsiaTheme="majorHAnsi" w:hAnsiTheme="majorHAnsi" w:hint="eastAsia"/>
        </w:rPr>
        <w:t xml:space="preserve"> </w:t>
      </w:r>
      <w:r w:rsidR="00BB6486" w:rsidRPr="00515020">
        <w:rPr>
          <w:rFonts w:asciiTheme="majorHAnsi" w:eastAsiaTheme="majorHAnsi" w:hAnsiTheme="majorHAnsi"/>
        </w:rPr>
        <w:t>참가자</w:t>
      </w:r>
      <w:r w:rsidR="00BB6486" w:rsidRPr="00515020">
        <w:rPr>
          <w:rFonts w:asciiTheme="majorHAnsi" w:eastAsiaTheme="majorHAnsi" w:hAnsiTheme="majorHAnsi" w:hint="eastAsia"/>
        </w:rPr>
        <w:t xml:space="preserve">: </w:t>
      </w: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1385"/>
        <w:gridCol w:w="743"/>
        <w:gridCol w:w="1290"/>
        <w:gridCol w:w="1120"/>
        <w:gridCol w:w="1142"/>
        <w:gridCol w:w="1869"/>
      </w:tblGrid>
      <w:tr w:rsidR="00BB6486" w:rsidRPr="00515020" w:rsidTr="00D2695B">
        <w:trPr>
          <w:trHeight w:val="578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성명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회사명</w:t>
            </w:r>
          </w:p>
          <w:p w:rsidR="004D7288" w:rsidRPr="00515020" w:rsidRDefault="004D7288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(학교명)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직위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주민등록번호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전화번호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E-mail</w:t>
            </w:r>
          </w:p>
        </w:tc>
      </w:tr>
      <w:tr w:rsidR="00BB6486" w:rsidRPr="00515020" w:rsidTr="00D2695B">
        <w:trPr>
          <w:trHeight w:val="578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BB6486" w:rsidRPr="00515020" w:rsidTr="00D2695B">
        <w:trPr>
          <w:trHeight w:val="578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BB6486" w:rsidRPr="00515020" w:rsidTr="00D2695B">
        <w:trPr>
          <w:trHeight w:val="578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BB6486" w:rsidRPr="00515020" w:rsidTr="00D153BD">
        <w:trPr>
          <w:trHeight w:val="578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D153BD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등록</w:t>
            </w:r>
            <w:r w:rsidR="00BB6486" w:rsidRPr="00515020">
              <w:rPr>
                <w:rFonts w:asciiTheme="majorHAnsi" w:eastAsiaTheme="majorHAnsi" w:hAnsiTheme="majorHAnsi"/>
              </w:rPr>
              <w:t>비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송금액</w:t>
            </w:r>
          </w:p>
        </w:tc>
        <w:tc>
          <w:tcPr>
            <w:tcW w:w="2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송금일</w:t>
            </w:r>
          </w:p>
        </w:tc>
        <w:tc>
          <w:tcPr>
            <w:tcW w:w="3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9B7A5F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 w:hint="eastAsia"/>
              </w:rPr>
              <w:t>2012</w:t>
            </w:r>
            <w:r w:rsidR="00BB6486" w:rsidRPr="00515020">
              <w:rPr>
                <w:rFonts w:asciiTheme="majorHAnsi" w:eastAsiaTheme="majorHAnsi" w:hAnsiTheme="majorHAnsi"/>
              </w:rPr>
              <w:t xml:space="preserve">년 </w:t>
            </w:r>
            <w:r w:rsidRPr="00515020">
              <w:rPr>
                <w:rFonts w:asciiTheme="majorHAnsi" w:eastAsiaTheme="majorHAnsi" w:hAnsiTheme="majorHAnsi" w:hint="eastAsia"/>
              </w:rPr>
              <w:t xml:space="preserve">    </w:t>
            </w:r>
            <w:r w:rsidR="00BB6486" w:rsidRPr="00515020">
              <w:rPr>
                <w:rFonts w:asciiTheme="majorHAnsi" w:eastAsiaTheme="majorHAnsi" w:hAnsiTheme="majorHAnsi"/>
              </w:rPr>
              <w:t xml:space="preserve">월 </w:t>
            </w:r>
            <w:r w:rsidRPr="00515020">
              <w:rPr>
                <w:rFonts w:asciiTheme="majorHAnsi" w:eastAsiaTheme="majorHAnsi" w:hAnsiTheme="majorHAnsi" w:hint="eastAsia"/>
              </w:rPr>
              <w:t xml:space="preserve">    </w:t>
            </w:r>
            <w:r w:rsidR="00BB6486" w:rsidRPr="00515020">
              <w:rPr>
                <w:rFonts w:asciiTheme="majorHAnsi" w:eastAsiaTheme="majorHAnsi" w:hAnsiTheme="majorHAnsi"/>
              </w:rPr>
              <w:t>일</w:t>
            </w:r>
          </w:p>
        </w:tc>
      </w:tr>
    </w:tbl>
    <w:p w:rsidR="00BB6486" w:rsidRPr="00515020" w:rsidRDefault="006228F9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>※</w:t>
      </w:r>
      <w:r>
        <w:rPr>
          <w:rFonts w:asciiTheme="majorHAnsi" w:eastAsiaTheme="majorHAnsi" w:hAnsiTheme="majorHAnsi" w:hint="eastAsia"/>
        </w:rPr>
        <w:t xml:space="preserve"> 주민등록번호는 자원봉사 증명서 발급을 위하여 필요합니다.</w:t>
      </w:r>
    </w:p>
    <w:p w:rsidR="00D153BD" w:rsidRPr="00515020" w:rsidRDefault="00D153BD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/>
        </w:rPr>
      </w:pPr>
    </w:p>
    <w:p w:rsidR="00BB6486" w:rsidRPr="00515020" w:rsidRDefault="00D153BD" w:rsidP="00515020">
      <w:pPr>
        <w:pStyle w:val="a3"/>
        <w:wordWrap/>
        <w:spacing w:line="240" w:lineRule="auto"/>
        <w:ind w:left="1168" w:hangingChars="584" w:hanging="1168"/>
        <w:jc w:val="center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2012</w:t>
      </w:r>
      <w:r w:rsidR="00BB6486" w:rsidRPr="00515020">
        <w:rPr>
          <w:rFonts w:asciiTheme="majorHAnsi" w:eastAsiaTheme="majorHAnsi" w:hAnsiTheme="majorHAnsi"/>
        </w:rPr>
        <w:t xml:space="preserve">년 </w:t>
      </w:r>
      <w:r w:rsidRPr="00515020">
        <w:rPr>
          <w:rFonts w:asciiTheme="majorHAnsi" w:eastAsiaTheme="majorHAnsi" w:hAnsiTheme="majorHAnsi" w:hint="eastAsia"/>
        </w:rPr>
        <w:t xml:space="preserve">     </w:t>
      </w:r>
      <w:r w:rsidR="00BB6486" w:rsidRPr="00515020">
        <w:rPr>
          <w:rFonts w:asciiTheme="majorHAnsi" w:eastAsiaTheme="majorHAnsi" w:hAnsiTheme="majorHAnsi"/>
        </w:rPr>
        <w:t xml:space="preserve">월 </w:t>
      </w:r>
      <w:r w:rsidRPr="00515020">
        <w:rPr>
          <w:rFonts w:asciiTheme="majorHAnsi" w:eastAsiaTheme="majorHAnsi" w:hAnsiTheme="majorHAnsi" w:hint="eastAsia"/>
        </w:rPr>
        <w:t xml:space="preserve">      </w:t>
      </w:r>
      <w:r w:rsidR="00BB6486" w:rsidRPr="00515020">
        <w:rPr>
          <w:rFonts w:asciiTheme="majorHAnsi" w:eastAsiaTheme="majorHAnsi" w:hAnsiTheme="majorHAnsi"/>
        </w:rPr>
        <w:t>일</w:t>
      </w:r>
    </w:p>
    <w:p w:rsidR="00BB6486" w:rsidRPr="00515020" w:rsidRDefault="00BB6486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/>
        </w:rPr>
      </w:pPr>
    </w:p>
    <w:p w:rsidR="00BB6486" w:rsidRPr="00515020" w:rsidRDefault="00BB6486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/>
        </w:rPr>
      </w:pPr>
    </w:p>
    <w:p w:rsidR="00BB6486" w:rsidRPr="00515020" w:rsidRDefault="00BB6486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/>
        </w:rPr>
        <w:tab/>
      </w:r>
      <w:r w:rsidRPr="00515020">
        <w:rPr>
          <w:rFonts w:asciiTheme="majorHAnsi" w:eastAsiaTheme="majorHAnsi" w:hAnsiTheme="majorHAnsi"/>
        </w:rPr>
        <w:tab/>
        <w:t>신청자</w:t>
      </w:r>
      <w:r w:rsidRPr="00515020">
        <w:rPr>
          <w:rFonts w:asciiTheme="majorHAnsi" w:eastAsiaTheme="majorHAnsi" w:hAnsiTheme="majorHAnsi" w:hint="eastAsia"/>
        </w:rPr>
        <w:t xml:space="preserve">: </w:t>
      </w:r>
      <w:r w:rsidRPr="00515020">
        <w:rPr>
          <w:rFonts w:asciiTheme="majorHAnsi" w:eastAsiaTheme="majorHAnsi" w:hAnsiTheme="majorHAnsi"/>
        </w:rPr>
        <w:tab/>
        <w:t xml:space="preserve">성 </w:t>
      </w:r>
      <w:r w:rsidR="004D7288" w:rsidRPr="00515020">
        <w:rPr>
          <w:rFonts w:asciiTheme="majorHAnsi" w:eastAsiaTheme="majorHAnsi" w:hAnsiTheme="majorHAnsi" w:hint="eastAsia"/>
        </w:rPr>
        <w:t xml:space="preserve"> </w:t>
      </w:r>
      <w:r w:rsidRPr="00515020">
        <w:rPr>
          <w:rFonts w:asciiTheme="majorHAnsi" w:eastAsiaTheme="majorHAnsi" w:hAnsiTheme="majorHAnsi"/>
        </w:rPr>
        <w:t>명</w:t>
      </w:r>
      <w:r w:rsidR="004D7288" w:rsidRPr="00515020">
        <w:rPr>
          <w:rFonts w:asciiTheme="majorHAnsi" w:eastAsiaTheme="majorHAnsi" w:hAnsiTheme="majorHAnsi" w:hint="eastAsia"/>
        </w:rPr>
        <w:t>:</w:t>
      </w:r>
      <w:r w:rsidRPr="00515020">
        <w:rPr>
          <w:rFonts w:asciiTheme="majorHAnsi" w:eastAsiaTheme="majorHAnsi" w:hAnsiTheme="majorHAnsi"/>
        </w:rPr>
        <w:tab/>
      </w:r>
      <w:r w:rsidRPr="00515020">
        <w:rPr>
          <w:rFonts w:asciiTheme="majorHAnsi" w:eastAsiaTheme="majorHAnsi" w:hAnsiTheme="majorHAnsi"/>
        </w:rPr>
        <w:tab/>
      </w:r>
      <w:r w:rsidRPr="00515020">
        <w:rPr>
          <w:rFonts w:asciiTheme="majorHAnsi" w:eastAsiaTheme="majorHAnsi" w:hAnsiTheme="majorHAnsi"/>
        </w:rPr>
        <w:tab/>
      </w:r>
      <w:r w:rsidRPr="00515020">
        <w:rPr>
          <w:rFonts w:asciiTheme="majorHAnsi" w:eastAsiaTheme="majorHAnsi" w:hAnsiTheme="majorHAnsi"/>
        </w:rPr>
        <w:tab/>
      </w:r>
      <w:r w:rsidRPr="00515020">
        <w:rPr>
          <w:rFonts w:asciiTheme="majorHAnsi" w:eastAsiaTheme="majorHAnsi" w:hAnsiTheme="majorHAnsi" w:hint="eastAsia"/>
        </w:rPr>
        <w:t>(</w:t>
      </w:r>
      <w:r w:rsidRPr="00515020">
        <w:rPr>
          <w:rFonts w:asciiTheme="majorHAnsi" w:eastAsiaTheme="majorHAnsi" w:hAnsiTheme="majorHAnsi"/>
        </w:rPr>
        <w:t>인 또는 직인</w:t>
      </w:r>
      <w:r w:rsidRPr="00515020">
        <w:rPr>
          <w:rFonts w:asciiTheme="majorHAnsi" w:eastAsiaTheme="majorHAnsi" w:hAnsiTheme="majorHAnsi" w:hint="eastAsia"/>
        </w:rPr>
        <w:t>)</w:t>
      </w:r>
    </w:p>
    <w:p w:rsidR="00BB6486" w:rsidRPr="00515020" w:rsidRDefault="00BB6486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/>
        </w:rPr>
        <w:tab/>
      </w:r>
      <w:r w:rsidRPr="00515020">
        <w:rPr>
          <w:rFonts w:asciiTheme="majorHAnsi" w:eastAsiaTheme="majorHAnsi" w:hAnsiTheme="majorHAnsi"/>
        </w:rPr>
        <w:tab/>
      </w:r>
      <w:r w:rsidRPr="00515020">
        <w:rPr>
          <w:rFonts w:asciiTheme="majorHAnsi" w:eastAsiaTheme="majorHAnsi" w:hAnsiTheme="majorHAnsi"/>
        </w:rPr>
        <w:tab/>
        <w:t>회사명</w:t>
      </w:r>
      <w:r w:rsidR="004D7288" w:rsidRPr="00515020">
        <w:rPr>
          <w:rFonts w:asciiTheme="majorHAnsi" w:eastAsiaTheme="majorHAnsi" w:hAnsiTheme="majorHAnsi" w:hint="eastAsia"/>
        </w:rPr>
        <w:t>:</w:t>
      </w:r>
    </w:p>
    <w:p w:rsidR="00BB6486" w:rsidRPr="00515020" w:rsidRDefault="00BB6486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/>
        </w:rPr>
        <w:tab/>
      </w:r>
      <w:r w:rsidRPr="00515020">
        <w:rPr>
          <w:rFonts w:asciiTheme="majorHAnsi" w:eastAsiaTheme="majorHAnsi" w:hAnsiTheme="majorHAnsi"/>
        </w:rPr>
        <w:tab/>
      </w:r>
      <w:r w:rsidRPr="00515020">
        <w:rPr>
          <w:rFonts w:asciiTheme="majorHAnsi" w:eastAsiaTheme="majorHAnsi" w:hAnsiTheme="majorHAnsi"/>
        </w:rPr>
        <w:tab/>
        <w:t xml:space="preserve">주 </w:t>
      </w:r>
      <w:r w:rsidR="004D7288" w:rsidRPr="00515020">
        <w:rPr>
          <w:rFonts w:asciiTheme="majorHAnsi" w:eastAsiaTheme="majorHAnsi" w:hAnsiTheme="majorHAnsi" w:hint="eastAsia"/>
        </w:rPr>
        <w:t xml:space="preserve"> </w:t>
      </w:r>
      <w:r w:rsidRPr="00515020">
        <w:rPr>
          <w:rFonts w:asciiTheme="majorHAnsi" w:eastAsiaTheme="majorHAnsi" w:hAnsiTheme="majorHAnsi"/>
        </w:rPr>
        <w:t>소</w:t>
      </w:r>
      <w:r w:rsidR="004D7288" w:rsidRPr="00515020">
        <w:rPr>
          <w:rFonts w:asciiTheme="majorHAnsi" w:eastAsiaTheme="majorHAnsi" w:hAnsiTheme="majorHAnsi" w:hint="eastAsia"/>
        </w:rPr>
        <w:t>:</w:t>
      </w:r>
    </w:p>
    <w:p w:rsidR="00BB6486" w:rsidRPr="00515020" w:rsidRDefault="00BB6486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/>
        </w:rPr>
        <w:tab/>
      </w:r>
      <w:r w:rsidRPr="00515020">
        <w:rPr>
          <w:rFonts w:asciiTheme="majorHAnsi" w:eastAsiaTheme="majorHAnsi" w:hAnsiTheme="majorHAnsi"/>
        </w:rPr>
        <w:tab/>
      </w:r>
      <w:r w:rsidRPr="00515020">
        <w:rPr>
          <w:rFonts w:asciiTheme="majorHAnsi" w:eastAsiaTheme="majorHAnsi" w:hAnsiTheme="majorHAnsi"/>
        </w:rPr>
        <w:tab/>
        <w:t xml:space="preserve">전 </w:t>
      </w:r>
      <w:r w:rsidR="004D7288" w:rsidRPr="00515020">
        <w:rPr>
          <w:rFonts w:asciiTheme="majorHAnsi" w:eastAsiaTheme="majorHAnsi" w:hAnsiTheme="majorHAnsi" w:hint="eastAsia"/>
        </w:rPr>
        <w:t xml:space="preserve"> </w:t>
      </w:r>
      <w:r w:rsidRPr="00515020">
        <w:rPr>
          <w:rFonts w:asciiTheme="majorHAnsi" w:eastAsiaTheme="majorHAnsi" w:hAnsiTheme="majorHAnsi"/>
        </w:rPr>
        <w:t>화</w:t>
      </w:r>
      <w:r w:rsidR="004D7288" w:rsidRPr="00515020">
        <w:rPr>
          <w:rFonts w:asciiTheme="majorHAnsi" w:eastAsiaTheme="majorHAnsi" w:hAnsiTheme="majorHAnsi" w:hint="eastAsia"/>
        </w:rPr>
        <w:t>:</w:t>
      </w:r>
    </w:p>
    <w:p w:rsidR="00BB6486" w:rsidRDefault="00BB6486" w:rsidP="00D153BD">
      <w:pPr>
        <w:pStyle w:val="a3"/>
        <w:wordWrap/>
        <w:spacing w:line="240" w:lineRule="auto"/>
        <w:rPr>
          <w:rFonts w:asciiTheme="majorHAnsi" w:eastAsiaTheme="majorHAnsi" w:hAnsiTheme="majorHAnsi"/>
        </w:rPr>
      </w:pPr>
    </w:p>
    <w:p w:rsidR="00515020" w:rsidRPr="00515020" w:rsidRDefault="00515020" w:rsidP="00D153BD">
      <w:pPr>
        <w:pStyle w:val="a3"/>
        <w:wordWrap/>
        <w:spacing w:line="240" w:lineRule="auto"/>
        <w:rPr>
          <w:rFonts w:asciiTheme="majorHAnsi" w:eastAsiaTheme="majorHAnsi" w:hAnsiTheme="majorHAnsi"/>
        </w:rPr>
      </w:pPr>
    </w:p>
    <w:p w:rsidR="00BB6486" w:rsidRPr="00515020" w:rsidRDefault="00BB6486" w:rsidP="00515020">
      <w:pPr>
        <w:pStyle w:val="a3"/>
        <w:wordWrap/>
        <w:spacing w:line="240" w:lineRule="auto"/>
        <w:ind w:left="292" w:hangingChars="146" w:hanging="292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/>
        </w:rPr>
        <w:t>※ 신청서를 작성하신 후 팩스</w:t>
      </w:r>
      <w:r w:rsidRPr="00515020">
        <w:rPr>
          <w:rFonts w:asciiTheme="majorHAnsi" w:eastAsiaTheme="majorHAnsi" w:hAnsiTheme="majorHAnsi" w:hint="eastAsia"/>
        </w:rPr>
        <w:t>(0</w:t>
      </w:r>
      <w:r w:rsidR="00D153BD" w:rsidRPr="00515020">
        <w:rPr>
          <w:rFonts w:asciiTheme="majorHAnsi" w:eastAsiaTheme="majorHAnsi" w:hAnsiTheme="majorHAnsi" w:hint="eastAsia"/>
        </w:rPr>
        <w:t>4</w:t>
      </w:r>
      <w:r w:rsidRPr="00515020">
        <w:rPr>
          <w:rFonts w:asciiTheme="majorHAnsi" w:eastAsiaTheme="majorHAnsi" w:hAnsiTheme="majorHAnsi" w:hint="eastAsia"/>
        </w:rPr>
        <w:t>2-</w:t>
      </w:r>
      <w:r w:rsidR="00D153BD" w:rsidRPr="00515020">
        <w:rPr>
          <w:rFonts w:asciiTheme="majorHAnsi" w:eastAsiaTheme="majorHAnsi" w:hAnsiTheme="majorHAnsi" w:hint="eastAsia"/>
        </w:rPr>
        <w:t>821-6159</w:t>
      </w:r>
      <w:r w:rsidRPr="00515020">
        <w:rPr>
          <w:rFonts w:asciiTheme="majorHAnsi" w:eastAsiaTheme="majorHAnsi" w:hAnsiTheme="majorHAnsi" w:hint="eastAsia"/>
        </w:rPr>
        <w:t>)</w:t>
      </w:r>
      <w:r w:rsidR="00D153BD" w:rsidRPr="00515020">
        <w:rPr>
          <w:rFonts w:asciiTheme="majorHAnsi" w:eastAsiaTheme="majorHAnsi" w:hAnsiTheme="majorHAnsi" w:hint="eastAsia"/>
        </w:rPr>
        <w:t xml:space="preserve"> 또는 이메일(ssjang@cnu.ac.kr)</w:t>
      </w:r>
      <w:r w:rsidRPr="00515020">
        <w:rPr>
          <w:rFonts w:asciiTheme="majorHAnsi" w:eastAsiaTheme="majorHAnsi" w:hAnsiTheme="majorHAnsi"/>
        </w:rPr>
        <w:t xml:space="preserve">로 </w:t>
      </w:r>
      <w:r w:rsidR="00D153BD" w:rsidRPr="00515020">
        <w:rPr>
          <w:rFonts w:asciiTheme="majorHAnsi" w:eastAsiaTheme="majorHAnsi" w:hAnsiTheme="majorHAnsi" w:hint="eastAsia"/>
        </w:rPr>
        <w:t>보내</w:t>
      </w:r>
      <w:r w:rsidRPr="00515020">
        <w:rPr>
          <w:rFonts w:asciiTheme="majorHAnsi" w:eastAsiaTheme="majorHAnsi" w:hAnsiTheme="majorHAnsi"/>
        </w:rPr>
        <w:t>주시기 바랍니다</w:t>
      </w:r>
      <w:r w:rsidRPr="00515020">
        <w:rPr>
          <w:rFonts w:asciiTheme="majorHAnsi" w:eastAsiaTheme="majorHAnsi" w:hAnsiTheme="majorHAnsi" w:hint="eastAsia"/>
        </w:rPr>
        <w:t>.</w:t>
      </w:r>
    </w:p>
    <w:p w:rsidR="00D153BD" w:rsidRPr="00515020" w:rsidRDefault="00D153BD" w:rsidP="00515020">
      <w:pPr>
        <w:pStyle w:val="a3"/>
        <w:wordWrap/>
        <w:spacing w:line="120" w:lineRule="atLeast"/>
        <w:ind w:left="292" w:hangingChars="146" w:hanging="292"/>
        <w:rPr>
          <w:rFonts w:asciiTheme="majorHAnsi" w:eastAsiaTheme="majorHAnsi" w:hAnsiTheme="majorHAnsi"/>
        </w:rPr>
      </w:pPr>
    </w:p>
    <w:p w:rsidR="00BB6486" w:rsidRPr="00515020" w:rsidRDefault="00BB6486" w:rsidP="00515020">
      <w:pPr>
        <w:pStyle w:val="a3"/>
        <w:wordWrap/>
        <w:spacing w:line="120" w:lineRule="atLeast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 w:hint="eastAsia"/>
        </w:rPr>
        <w:t>================================================</w:t>
      </w:r>
      <w:r w:rsidR="009B7A5F" w:rsidRPr="00515020">
        <w:rPr>
          <w:rFonts w:asciiTheme="majorHAnsi" w:eastAsiaTheme="majorHAnsi" w:hAnsiTheme="majorHAnsi" w:hint="eastAsia"/>
        </w:rPr>
        <w:t>============</w:t>
      </w:r>
    </w:p>
    <w:p w:rsidR="00D2695B" w:rsidRDefault="00BB6486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 w:hint="eastAsia"/>
        </w:rPr>
      </w:pPr>
      <w:r w:rsidRPr="00515020">
        <w:rPr>
          <w:rFonts w:asciiTheme="majorHAnsi" w:eastAsiaTheme="majorHAnsi" w:hAnsiTheme="majorHAnsi" w:hint="eastAsia"/>
        </w:rPr>
        <w:t>&lt;</w:t>
      </w:r>
      <w:r w:rsidRPr="00515020">
        <w:rPr>
          <w:rFonts w:asciiTheme="majorHAnsi" w:eastAsiaTheme="majorHAnsi" w:hAnsiTheme="majorHAnsi"/>
        </w:rPr>
        <w:t>접수 확인</w:t>
      </w:r>
      <w:r w:rsidRPr="00515020">
        <w:rPr>
          <w:rFonts w:asciiTheme="majorHAnsi" w:eastAsiaTheme="majorHAnsi" w:hAnsiTheme="majorHAnsi" w:hint="eastAsia"/>
        </w:rPr>
        <w:t xml:space="preserve">&gt; </w:t>
      </w:r>
    </w:p>
    <w:p w:rsidR="00BB6486" w:rsidRPr="00515020" w:rsidRDefault="00BB6486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/>
        </w:rPr>
      </w:pPr>
      <w:r w:rsidRPr="00515020">
        <w:rPr>
          <w:rFonts w:asciiTheme="majorHAnsi" w:eastAsiaTheme="majorHAnsi" w:hAnsiTheme="majorHAnsi"/>
        </w:rPr>
        <w:t>접수</w:t>
      </w:r>
      <w:r w:rsidR="00D153BD" w:rsidRPr="00515020">
        <w:rPr>
          <w:rFonts w:asciiTheme="majorHAnsi" w:eastAsiaTheme="majorHAnsi" w:hAnsiTheme="majorHAnsi" w:hint="eastAsia"/>
        </w:rPr>
        <w:t xml:space="preserve"> 확인</w:t>
      </w:r>
      <w:r w:rsidRPr="00515020">
        <w:rPr>
          <w:rFonts w:asciiTheme="majorHAnsi" w:eastAsiaTheme="majorHAnsi" w:hAnsiTheme="majorHAnsi"/>
        </w:rPr>
        <w:t xml:space="preserve">용으로 </w:t>
      </w:r>
      <w:r w:rsidR="009B7A5F" w:rsidRPr="00515020">
        <w:rPr>
          <w:rFonts w:asciiTheme="majorHAnsi" w:eastAsiaTheme="majorHAnsi" w:hAnsiTheme="majorHAnsi" w:hint="eastAsia"/>
        </w:rPr>
        <w:t>충남대학교</w:t>
      </w:r>
      <w:r w:rsidR="00D153BD" w:rsidRPr="00515020">
        <w:rPr>
          <w:rFonts w:asciiTheme="majorHAnsi" w:eastAsiaTheme="majorHAnsi" w:hAnsiTheme="majorHAnsi" w:hint="eastAsia"/>
        </w:rPr>
        <w:t>에서 사용</w:t>
      </w:r>
      <w:r w:rsidRPr="00515020">
        <w:rPr>
          <w:rFonts w:asciiTheme="majorHAnsi" w:eastAsiaTheme="majorHAnsi" w:hAnsiTheme="majorHAnsi"/>
        </w:rPr>
        <w:t>하는 부분입니다</w:t>
      </w:r>
      <w:r w:rsidRPr="00515020">
        <w:rPr>
          <w:rFonts w:asciiTheme="majorHAnsi" w:eastAsiaTheme="majorHAnsi" w:hAnsiTheme="majorHAnsi" w:hint="eastAsia"/>
        </w:rPr>
        <w:t>.</w:t>
      </w:r>
    </w:p>
    <w:p w:rsidR="00D153BD" w:rsidRPr="00515020" w:rsidRDefault="00D153BD" w:rsidP="00515020">
      <w:pPr>
        <w:pStyle w:val="a3"/>
        <w:wordWrap/>
        <w:spacing w:line="240" w:lineRule="auto"/>
        <w:ind w:left="1168" w:hangingChars="584" w:hanging="1168"/>
        <w:rPr>
          <w:rFonts w:asciiTheme="majorHAnsi" w:eastAsiaTheme="majorHAnsi" w:hAnsiTheme="majorHAnsi"/>
        </w:rPr>
      </w:pP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717"/>
        <w:gridCol w:w="1704"/>
        <w:gridCol w:w="1704"/>
        <w:gridCol w:w="1704"/>
      </w:tblGrid>
      <w:tr w:rsidR="00BB6486" w:rsidRPr="00515020" w:rsidTr="00BB6486">
        <w:trPr>
          <w:trHeight w:val="546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접수번호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참가비 확인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등록 확인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약도 안내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  <w:r w:rsidRPr="00515020">
              <w:rPr>
                <w:rFonts w:asciiTheme="majorHAnsi" w:eastAsiaTheme="majorHAnsi" w:hAnsiTheme="majorHAnsi"/>
              </w:rPr>
              <w:t>비고</w:t>
            </w:r>
          </w:p>
        </w:tc>
      </w:tr>
      <w:tr w:rsidR="00BB6486" w:rsidRPr="00515020" w:rsidTr="00BB6486">
        <w:trPr>
          <w:trHeight w:val="546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6486" w:rsidRPr="00515020" w:rsidRDefault="00BB6486" w:rsidP="00515020">
            <w:pPr>
              <w:pStyle w:val="a3"/>
              <w:wordWrap/>
              <w:spacing w:line="240" w:lineRule="auto"/>
              <w:ind w:left="1168" w:hangingChars="584" w:hanging="1168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BB6486" w:rsidRPr="00515020" w:rsidRDefault="00BB6486" w:rsidP="004D7288">
      <w:pPr>
        <w:pStyle w:val="a3"/>
        <w:wordWrap/>
        <w:spacing w:line="240" w:lineRule="auto"/>
        <w:rPr>
          <w:rFonts w:asciiTheme="majorHAnsi" w:eastAsiaTheme="majorHAnsi" w:hAnsiTheme="majorHAnsi" w:hint="eastAsia"/>
        </w:rPr>
      </w:pPr>
      <w:bookmarkStart w:id="1" w:name="_GoBack"/>
      <w:bookmarkEnd w:id="1"/>
    </w:p>
    <w:sectPr w:rsidR="00BB6486" w:rsidRPr="00515020">
      <w:endnotePr>
        <w:numFmt w:val="decimal"/>
      </w:endnotePr>
      <w:pgSz w:w="11906" w:h="16838"/>
      <w:pgMar w:top="1984" w:right="1701" w:bottom="1700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CE" w:rsidRDefault="00A063CE" w:rsidP="00695FA2">
      <w:pPr>
        <w:spacing w:after="0" w:line="240" w:lineRule="auto"/>
      </w:pPr>
      <w:r>
        <w:separator/>
      </w:r>
    </w:p>
  </w:endnote>
  <w:endnote w:type="continuationSeparator" w:id="0">
    <w:p w:rsidR="00A063CE" w:rsidRDefault="00A063CE" w:rsidP="0069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CE" w:rsidRDefault="00A063CE" w:rsidP="00695FA2">
      <w:pPr>
        <w:spacing w:after="0" w:line="240" w:lineRule="auto"/>
      </w:pPr>
      <w:r>
        <w:separator/>
      </w:r>
    </w:p>
  </w:footnote>
  <w:footnote w:type="continuationSeparator" w:id="0">
    <w:p w:rsidR="00A063CE" w:rsidRDefault="00A063CE" w:rsidP="0069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D50"/>
    <w:multiLevelType w:val="multilevel"/>
    <w:tmpl w:val="B716376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F96060"/>
    <w:multiLevelType w:val="multilevel"/>
    <w:tmpl w:val="2CDC67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70161"/>
    <w:multiLevelType w:val="multilevel"/>
    <w:tmpl w:val="0C4CFB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2F403F"/>
    <w:multiLevelType w:val="multilevel"/>
    <w:tmpl w:val="CE8EB6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EE641D"/>
    <w:multiLevelType w:val="multilevel"/>
    <w:tmpl w:val="F15AB9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AB7C06"/>
    <w:multiLevelType w:val="multilevel"/>
    <w:tmpl w:val="7AF6B3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C10DDB"/>
    <w:multiLevelType w:val="multilevel"/>
    <w:tmpl w:val="7DC698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B58"/>
    <w:rsid w:val="002F5DCE"/>
    <w:rsid w:val="00322B58"/>
    <w:rsid w:val="003E7E6C"/>
    <w:rsid w:val="004968EE"/>
    <w:rsid w:val="004D7288"/>
    <w:rsid w:val="00515020"/>
    <w:rsid w:val="006228F9"/>
    <w:rsid w:val="00695FA2"/>
    <w:rsid w:val="009B7A5F"/>
    <w:rsid w:val="00A063CE"/>
    <w:rsid w:val="00A27F36"/>
    <w:rsid w:val="00AD703C"/>
    <w:rsid w:val="00BB6486"/>
    <w:rsid w:val="00CF6E95"/>
    <w:rsid w:val="00D153BD"/>
    <w:rsid w:val="00D2695B"/>
    <w:rsid w:val="00E3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aa">
    <w:name w:val="header"/>
    <w:basedOn w:val="a"/>
    <w:link w:val="Char"/>
    <w:uiPriority w:val="99"/>
    <w:unhideWhenUsed/>
    <w:rsid w:val="00695F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695FA2"/>
  </w:style>
  <w:style w:type="paragraph" w:styleId="ab">
    <w:name w:val="footer"/>
    <w:basedOn w:val="a"/>
    <w:link w:val="Char0"/>
    <w:uiPriority w:val="99"/>
    <w:unhideWhenUsed/>
    <w:rsid w:val="00695F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695FA2"/>
  </w:style>
  <w:style w:type="character" w:styleId="ac">
    <w:name w:val="Hyperlink"/>
    <w:basedOn w:val="a0"/>
    <w:uiPriority w:val="99"/>
    <w:unhideWhenUsed/>
    <w:rsid w:val="00BB64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jang@cnu.ac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충남대학교와 캐나다우드 한국사무소가 함께하는 </vt:lpstr>
    </vt:vector>
  </TitlesOfParts>
  <Company>HOME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충남대학교와 캐나다우드 한국사무소가 함께하는 </dc:title>
  <dc:creator>user</dc:creator>
  <cp:lastModifiedBy>Customer</cp:lastModifiedBy>
  <cp:revision>8</cp:revision>
  <dcterms:created xsi:type="dcterms:W3CDTF">2012-05-17T02:24:00Z</dcterms:created>
  <dcterms:modified xsi:type="dcterms:W3CDTF">2012-05-25T01:58:00Z</dcterms:modified>
</cp:coreProperties>
</file>